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55"/>
        <w:gridCol w:w="3019"/>
        <w:gridCol w:w="1960"/>
        <w:gridCol w:w="7174"/>
      </w:tblGrid>
      <w:tr w:rsidR="00E04A44" w:rsidRPr="00FF7C87" w:rsidTr="00E04A44">
        <w:tc>
          <w:tcPr>
            <w:tcW w:w="14508" w:type="dxa"/>
            <w:gridSpan w:val="4"/>
            <w:tcBorders>
              <w:bottom w:val="single" w:sz="6" w:space="0" w:color="auto"/>
            </w:tcBorders>
            <w:shd w:val="clear" w:color="auto" w:fill="A6CE39"/>
          </w:tcPr>
          <w:p w:rsidR="00E04A44" w:rsidRPr="000D7A12" w:rsidRDefault="00E04A44" w:rsidP="00E04A44">
            <w:pPr>
              <w:spacing w:before="120" w:after="0" w:line="240" w:lineRule="auto"/>
              <w:jc w:val="center"/>
              <w:rPr>
                <w:rFonts w:ascii="Franklin Gothic Demi" w:eastAsia="Times New Roman" w:hAnsi="Franklin Gothic Demi" w:cs="Times New Roman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</w:rPr>
              <w:t>Bordereau DP-Partenaire</w:t>
            </w:r>
          </w:p>
        </w:tc>
      </w:tr>
      <w:tr w:rsidR="00E04A44" w:rsidRPr="00FF7C87" w:rsidTr="00E04A44"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E04A44" w:rsidRPr="000D7A12" w:rsidRDefault="00E04A44" w:rsidP="00E04A44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>
              <w:rPr>
                <w:rFonts w:ascii="Franklin Gothic Book" w:hAnsi="Franklin Gothic Book"/>
                <w:i/>
              </w:rPr>
              <w:t>Date de réception au bureau à l’étranger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4A44" w:rsidRPr="000D7A12" w:rsidRDefault="00E04A44" w:rsidP="00E04A44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E04A44" w:rsidRPr="000D7A12" w:rsidRDefault="00E04A44" w:rsidP="00E04A44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>
              <w:rPr>
                <w:rFonts w:ascii="Franklin Gothic Book" w:hAnsi="Franklin Gothic Book"/>
                <w:i/>
              </w:rPr>
              <w:t>Date de réception au siège de LWR</w:t>
            </w:r>
          </w:p>
        </w:tc>
        <w:tc>
          <w:tcPr>
            <w:tcW w:w="7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04A44" w:rsidRPr="000D7A12" w:rsidRDefault="00E04A44" w:rsidP="00E04A44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E04A44" w:rsidRPr="00FF7C87" w:rsidTr="00E04A44">
        <w:trPr>
          <w:trHeight w:val="1358"/>
        </w:trPr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E04A44" w:rsidRPr="000D7A12" w:rsidRDefault="00E04A44" w:rsidP="006C535B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>
              <w:rPr>
                <w:rFonts w:ascii="Franklin Gothic Book" w:hAnsi="Franklin Gothic Book"/>
                <w:i/>
              </w:rPr>
              <w:t>Questions p</w:t>
            </w:r>
            <w:r w:rsidR="006C535B">
              <w:rPr>
                <w:rFonts w:ascii="Franklin Gothic Book" w:hAnsi="Franklin Gothic Book"/>
                <w:i/>
              </w:rPr>
              <w:t xml:space="preserve">réliminaires en rapport avec la </w:t>
            </w:r>
            <w:r>
              <w:rPr>
                <w:rFonts w:ascii="Franklin Gothic Book" w:hAnsi="Franklin Gothic Book"/>
                <w:i/>
              </w:rPr>
              <w:t xml:space="preserve">revue initiale du rapport par le </w:t>
            </w:r>
            <w:r w:rsidR="006C535B">
              <w:rPr>
                <w:rFonts w:ascii="Franklin Gothic Book" w:hAnsi="Franklin Gothic Book"/>
                <w:i/>
              </w:rPr>
              <w:t>C</w:t>
            </w:r>
            <w:r>
              <w:rPr>
                <w:rFonts w:ascii="Franklin Gothic Book" w:hAnsi="Franklin Gothic Book"/>
                <w:i/>
              </w:rPr>
              <w:t>P</w:t>
            </w:r>
          </w:p>
        </w:tc>
        <w:tc>
          <w:tcPr>
            <w:tcW w:w="1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04A44" w:rsidRPr="000D7A12" w:rsidRDefault="00E04A44" w:rsidP="00E04A44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E04A44" w:rsidRPr="00FF7C87" w:rsidTr="00E04A44"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E04A44" w:rsidRPr="000D7A12" w:rsidRDefault="00E04A44" w:rsidP="00E04A44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>
              <w:rPr>
                <w:rFonts w:ascii="Franklin Gothic Book" w:hAnsi="Franklin Gothic Book"/>
                <w:i/>
              </w:rPr>
              <w:t>Suggestions pour l’établissement des futurs rapports</w:t>
            </w:r>
          </w:p>
          <w:p w:rsidR="00E04A44" w:rsidRPr="000D7A12" w:rsidRDefault="00E04A44" w:rsidP="00E04A44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</w:p>
        </w:tc>
        <w:tc>
          <w:tcPr>
            <w:tcW w:w="1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04A44" w:rsidRPr="000D7A12" w:rsidRDefault="00E04A44" w:rsidP="00E04A44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E04A44" w:rsidRPr="00FF7C87" w:rsidTr="00E04A44">
        <w:tc>
          <w:tcPr>
            <w:tcW w:w="2355" w:type="dxa"/>
            <w:tcBorders>
              <w:top w:val="single" w:sz="6" w:space="0" w:color="auto"/>
              <w:right w:val="single" w:sz="6" w:space="0" w:color="auto"/>
            </w:tcBorders>
            <w:shd w:val="clear" w:color="auto" w:fill="B3B3B3"/>
          </w:tcPr>
          <w:p w:rsidR="00E04A44" w:rsidRPr="000D7A12" w:rsidRDefault="00E04A44" w:rsidP="00E04A44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>
              <w:rPr>
                <w:rFonts w:ascii="Franklin Gothic Book" w:hAnsi="Franklin Gothic Book"/>
                <w:i/>
              </w:rPr>
              <w:t>Questions en suspens</w:t>
            </w:r>
          </w:p>
          <w:p w:rsidR="00E04A44" w:rsidRPr="000D7A12" w:rsidRDefault="00E04A44" w:rsidP="00E04A44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</w:p>
        </w:tc>
        <w:tc>
          <w:tcPr>
            <w:tcW w:w="12153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04A44" w:rsidRPr="000D7A12" w:rsidRDefault="00E04A44" w:rsidP="00E04A44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  <w:p w:rsidR="00E04A44" w:rsidRPr="000D7A12" w:rsidRDefault="00E04A44" w:rsidP="00E04A44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  <w:p w:rsidR="00E04A44" w:rsidRPr="000D7A12" w:rsidRDefault="00E04A44" w:rsidP="00E04A44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</w:tbl>
    <w:p w:rsidR="00E04A44" w:rsidRDefault="00E04A44" w:rsidP="00E04A44"/>
    <w:p w:rsidR="00E04A44" w:rsidRDefault="00E04A44">
      <w:r>
        <w:br w:type="page"/>
      </w:r>
    </w:p>
    <w:tbl>
      <w:tblPr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70"/>
        <w:gridCol w:w="149"/>
        <w:gridCol w:w="4621"/>
        <w:gridCol w:w="3060"/>
        <w:gridCol w:w="3780"/>
      </w:tblGrid>
      <w:tr w:rsidR="00E04A44" w:rsidRPr="00FF7C87" w:rsidTr="00E04A44">
        <w:trPr>
          <w:trHeight w:val="432"/>
        </w:trPr>
        <w:tc>
          <w:tcPr>
            <w:tcW w:w="14580" w:type="dxa"/>
            <w:gridSpan w:val="5"/>
            <w:shd w:val="clear" w:color="auto" w:fill="A6CE39"/>
            <w:vAlign w:val="center"/>
          </w:tcPr>
          <w:p w:rsidR="00E04A44" w:rsidRPr="00FF7C87" w:rsidRDefault="00E04A44" w:rsidP="00E04A44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sz w:val="32"/>
              </w:rPr>
              <w:lastRenderedPageBreak/>
              <w:t>TABLEAU RÉCAPITULATIF</w:t>
            </w:r>
          </w:p>
        </w:tc>
      </w:tr>
      <w:tr w:rsidR="00E04A44" w:rsidRPr="00FF7C87" w:rsidTr="00AB4B9D">
        <w:trPr>
          <w:trHeight w:val="432"/>
        </w:trPr>
        <w:tc>
          <w:tcPr>
            <w:tcW w:w="3119" w:type="dxa"/>
            <w:gridSpan w:val="2"/>
            <w:shd w:val="clear" w:color="auto" w:fill="B3B3B3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i/>
              </w:rPr>
              <w:t>Date de soumission du rapport :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:rsidR="00E04A44" w:rsidRPr="00FF7C87" w:rsidRDefault="00E04A44" w:rsidP="00E04A44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</w:rPr>
              <w:t xml:space="preserve">Période de référence : </w:t>
            </w:r>
          </w:p>
        </w:tc>
        <w:tc>
          <w:tcPr>
            <w:tcW w:w="3780" w:type="dxa"/>
            <w:shd w:val="clear" w:color="auto" w:fill="auto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E04A44" w:rsidRPr="00FF7C87" w:rsidTr="00AB4B9D">
        <w:trPr>
          <w:trHeight w:val="432"/>
        </w:trPr>
        <w:tc>
          <w:tcPr>
            <w:tcW w:w="3119" w:type="dxa"/>
            <w:gridSpan w:val="2"/>
            <w:shd w:val="clear" w:color="auto" w:fill="B3B3B3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i/>
              </w:rPr>
              <w:t>Nom du partenaire :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60" w:type="dxa"/>
            <w:shd w:val="clear" w:color="auto" w:fill="BFBFBF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iCs/>
              </w:rPr>
            </w:pPr>
            <w:r>
              <w:rPr>
                <w:i/>
              </w:rPr>
              <w:t>Nom du projet et numéro d'identification 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E04A44" w:rsidRPr="00FF7C87" w:rsidTr="00AB4B9D">
        <w:trPr>
          <w:trHeight w:val="432"/>
        </w:trPr>
        <w:tc>
          <w:tcPr>
            <w:tcW w:w="3119" w:type="dxa"/>
            <w:gridSpan w:val="2"/>
            <w:shd w:val="clear" w:color="auto" w:fill="B3B3B3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i/>
              </w:rPr>
              <w:t>Nom du contact :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60" w:type="dxa"/>
            <w:shd w:val="clear" w:color="auto" w:fill="BFBFBF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i/>
              </w:rPr>
              <w:t>Pays 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E04A44" w:rsidRPr="00FF7C87" w:rsidTr="00AB4B9D">
        <w:trPr>
          <w:trHeight w:val="432"/>
        </w:trPr>
        <w:tc>
          <w:tcPr>
            <w:tcW w:w="3119" w:type="dxa"/>
            <w:gridSpan w:val="2"/>
            <w:shd w:val="clear" w:color="auto" w:fill="B3B3B3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i/>
              </w:rPr>
              <w:t>Titre du poste :</w:t>
            </w:r>
          </w:p>
        </w:tc>
        <w:tc>
          <w:tcPr>
            <w:tcW w:w="11461" w:type="dxa"/>
            <w:gridSpan w:val="3"/>
            <w:shd w:val="clear" w:color="auto" w:fill="auto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E04A44" w:rsidRPr="00FF7C87" w:rsidTr="00AB4B9D">
        <w:trPr>
          <w:trHeight w:val="432"/>
        </w:trPr>
        <w:tc>
          <w:tcPr>
            <w:tcW w:w="3119" w:type="dxa"/>
            <w:gridSpan w:val="2"/>
            <w:shd w:val="clear" w:color="auto" w:fill="B3B3B3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i/>
              </w:rPr>
              <w:t>Adresse :</w:t>
            </w:r>
          </w:p>
        </w:tc>
        <w:tc>
          <w:tcPr>
            <w:tcW w:w="11461" w:type="dxa"/>
            <w:gridSpan w:val="3"/>
            <w:shd w:val="clear" w:color="auto" w:fill="auto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E04A44" w:rsidRPr="00FF7C87" w:rsidTr="00AB4B9D">
        <w:trPr>
          <w:trHeight w:val="432"/>
        </w:trPr>
        <w:tc>
          <w:tcPr>
            <w:tcW w:w="3119" w:type="dxa"/>
            <w:gridSpan w:val="2"/>
            <w:shd w:val="clear" w:color="auto" w:fill="B3B3B3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i/>
              </w:rPr>
              <w:t>Numéro de téléphone :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i/>
              </w:rPr>
              <w:t>Numéro de télécopieur :</w:t>
            </w:r>
          </w:p>
        </w:tc>
        <w:tc>
          <w:tcPr>
            <w:tcW w:w="3780" w:type="dxa"/>
            <w:shd w:val="clear" w:color="auto" w:fill="auto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E04A44" w:rsidRPr="00FF7C87" w:rsidTr="00AB4B9D">
        <w:trPr>
          <w:trHeight w:val="432"/>
        </w:trPr>
        <w:tc>
          <w:tcPr>
            <w:tcW w:w="3119" w:type="dxa"/>
            <w:gridSpan w:val="2"/>
            <w:shd w:val="clear" w:color="auto" w:fill="B3B3B3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i/>
              </w:rPr>
              <w:t>Adresse électronique :</w:t>
            </w:r>
          </w:p>
        </w:tc>
        <w:tc>
          <w:tcPr>
            <w:tcW w:w="11461" w:type="dxa"/>
            <w:gridSpan w:val="3"/>
            <w:shd w:val="clear" w:color="auto" w:fill="auto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E04A44" w:rsidRPr="00FF7C87" w:rsidTr="00AB4B9D">
        <w:trPr>
          <w:trHeight w:val="432"/>
        </w:trPr>
        <w:tc>
          <w:tcPr>
            <w:tcW w:w="3119" w:type="dxa"/>
            <w:gridSpan w:val="2"/>
            <w:shd w:val="clear" w:color="auto" w:fill="B3B3B3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i/>
              </w:rPr>
              <w:t>Date de départ du projet :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i/>
              </w:rPr>
              <w:t>Date de fin du projet :</w:t>
            </w:r>
          </w:p>
        </w:tc>
        <w:tc>
          <w:tcPr>
            <w:tcW w:w="3780" w:type="dxa"/>
            <w:shd w:val="clear" w:color="auto" w:fill="auto"/>
          </w:tcPr>
          <w:p w:rsidR="00E04A44" w:rsidRPr="00FF7C87" w:rsidRDefault="00E04A44" w:rsidP="00E04A44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E04A44" w:rsidRPr="00FF7C87" w:rsidTr="00E04A44">
        <w:trPr>
          <w:trHeight w:val="36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E04A44" w:rsidRPr="00FF7C87" w:rsidRDefault="00E04A44" w:rsidP="00E04A44">
            <w:pPr>
              <w:pStyle w:val="LWRHeading"/>
              <w:keepNext/>
              <w:keepLines/>
              <w:rPr>
                <w:rFonts w:ascii="Calibri" w:hAnsi="Calibri"/>
                <w:caps w:val="0"/>
                <w:sz w:val="14"/>
                <w:szCs w:val="14"/>
              </w:rPr>
            </w:pPr>
          </w:p>
        </w:tc>
      </w:tr>
      <w:tr w:rsidR="00E04A44" w:rsidRPr="00FF7C87" w:rsidTr="00E04A44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E04A44" w:rsidRPr="00FF7C87" w:rsidRDefault="00E04A44" w:rsidP="006C535B">
            <w:pPr>
              <w:pStyle w:val="LWRHeading"/>
              <w:keepNext/>
              <w:keepLines/>
              <w:rPr>
                <w:rFonts w:ascii="Calibri" w:hAnsi="Calibri"/>
                <w:i/>
                <w:caps w:val="0"/>
                <w:szCs w:val="22"/>
              </w:rPr>
            </w:pPr>
            <w:r>
              <w:rPr>
                <w:rFonts w:ascii="Calibri" w:hAnsi="Calibri"/>
                <w:i/>
                <w:caps w:val="0"/>
              </w:rPr>
              <w:t xml:space="preserve">Budget total </w:t>
            </w:r>
            <w:r w:rsidR="006C535B">
              <w:rPr>
                <w:rFonts w:ascii="Calibri" w:hAnsi="Calibri"/>
                <w:i/>
                <w:caps w:val="0"/>
              </w:rPr>
              <w:t>prévu</w:t>
            </w:r>
            <w:r>
              <w:rPr>
                <w:rFonts w:ascii="Calibri" w:hAnsi="Calibri"/>
                <w:i/>
                <w:caps w:val="0"/>
              </w:rPr>
              <w:t xml:space="preserve"> durant la période de référence :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04A44" w:rsidRPr="00FF7C87" w:rsidRDefault="00E04A44" w:rsidP="00E04A44">
            <w:pPr>
              <w:pStyle w:val="LWRHeading"/>
              <w:keepNext/>
              <w:keepLines/>
              <w:rPr>
                <w:rFonts w:ascii="Calibri" w:hAnsi="Calibri"/>
                <w:caps w:val="0"/>
                <w:szCs w:val="22"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:rsidR="00E04A44" w:rsidRPr="00FF7C87" w:rsidRDefault="00E04A44" w:rsidP="00E04A44">
            <w:pPr>
              <w:pStyle w:val="LWRHeading"/>
              <w:keepNext/>
              <w:keepLines/>
              <w:rPr>
                <w:rFonts w:ascii="Calibri" w:hAnsi="Calibri"/>
                <w:i/>
                <w:caps w:val="0"/>
                <w:szCs w:val="22"/>
              </w:rPr>
            </w:pPr>
            <w:r>
              <w:rPr>
                <w:rFonts w:ascii="Calibri" w:hAnsi="Calibri"/>
                <w:i/>
                <w:caps w:val="0"/>
              </w:rPr>
              <w:t>Budget total dépensé durant la période de référence :</w:t>
            </w:r>
          </w:p>
        </w:tc>
        <w:tc>
          <w:tcPr>
            <w:tcW w:w="3780" w:type="dxa"/>
            <w:shd w:val="clear" w:color="auto" w:fill="auto"/>
          </w:tcPr>
          <w:p w:rsidR="00E04A44" w:rsidRPr="00FF7C87" w:rsidRDefault="00E04A44" w:rsidP="00E04A44">
            <w:pPr>
              <w:pStyle w:val="LWRHeading"/>
              <w:keepNext/>
              <w:keepLines/>
              <w:rPr>
                <w:rFonts w:ascii="Calibri" w:hAnsi="Calibri"/>
                <w:caps w:val="0"/>
                <w:szCs w:val="22"/>
              </w:rPr>
            </w:pPr>
          </w:p>
        </w:tc>
      </w:tr>
      <w:tr w:rsidR="00E04A44" w:rsidRPr="00FF7C87" w:rsidTr="00E04A44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E04A44" w:rsidRPr="00FF7C87" w:rsidRDefault="00E04A44" w:rsidP="00E04A44">
            <w:pPr>
              <w:pStyle w:val="Footer"/>
              <w:keepNext/>
              <w:keepLines/>
              <w:rPr>
                <w:i/>
                <w:caps/>
              </w:rPr>
            </w:pPr>
            <w:r>
              <w:rPr>
                <w:i/>
              </w:rPr>
              <w:t>Budget total du projet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E04A44" w:rsidRPr="00FF7C87" w:rsidRDefault="00E04A44" w:rsidP="00E04A44">
            <w:pPr>
              <w:pStyle w:val="Footer"/>
              <w:keepNext/>
              <w:keepLines/>
              <w:rPr>
                <w:caps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:rsidR="00E04A44" w:rsidRPr="00FF7C87" w:rsidRDefault="00E04A44" w:rsidP="00E04A44">
            <w:pPr>
              <w:pStyle w:val="LWRHeading"/>
              <w:keepNext/>
              <w:keepLines/>
              <w:rPr>
                <w:rFonts w:ascii="Calibri" w:hAnsi="Calibri"/>
                <w:i/>
                <w:caps w:val="0"/>
                <w:szCs w:val="22"/>
              </w:rPr>
            </w:pPr>
            <w:r>
              <w:rPr>
                <w:rFonts w:ascii="Calibri" w:hAnsi="Calibri"/>
                <w:i/>
                <w:caps w:val="0"/>
              </w:rPr>
              <w:t>Budget total du projet dépensé à ce jour :</w:t>
            </w:r>
          </w:p>
        </w:tc>
        <w:tc>
          <w:tcPr>
            <w:tcW w:w="3780" w:type="dxa"/>
            <w:shd w:val="clear" w:color="auto" w:fill="auto"/>
          </w:tcPr>
          <w:p w:rsidR="00E04A44" w:rsidRPr="00FF7C87" w:rsidRDefault="00E04A44" w:rsidP="00E04A44">
            <w:pPr>
              <w:pStyle w:val="LWRHeading"/>
              <w:keepNext/>
              <w:keepLines/>
              <w:rPr>
                <w:rFonts w:ascii="Calibri" w:hAnsi="Calibri"/>
                <w:caps w:val="0"/>
                <w:szCs w:val="22"/>
              </w:rPr>
            </w:pPr>
          </w:p>
        </w:tc>
      </w:tr>
    </w:tbl>
    <w:p w:rsidR="00E04A44" w:rsidRDefault="00E04A44" w:rsidP="00E04A44"/>
    <w:p w:rsidR="00E04A44" w:rsidRDefault="00E04A44"/>
    <w:p w:rsidR="00E04A44" w:rsidRDefault="00E04A44"/>
    <w:p w:rsidR="00E04A44" w:rsidRDefault="00E04A44"/>
    <w:p w:rsidR="00E04A44" w:rsidRDefault="00E04A44"/>
    <w:p w:rsidR="00E04A44" w:rsidRDefault="00E04A44"/>
    <w:p w:rsidR="00E04A44" w:rsidRDefault="00E04A44"/>
    <w:tbl>
      <w:tblPr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E04A44" w:rsidRPr="00FF7C87" w:rsidTr="00E04A44">
        <w:tc>
          <w:tcPr>
            <w:tcW w:w="14580" w:type="dxa"/>
            <w:shd w:val="clear" w:color="auto" w:fill="02AFA2"/>
            <w:vAlign w:val="center"/>
          </w:tcPr>
          <w:p w:rsidR="00E04A44" w:rsidRPr="00FF7C87" w:rsidRDefault="00E04A44" w:rsidP="00E04A44">
            <w:pPr>
              <w:spacing w:after="0" w:line="240" w:lineRule="auto"/>
              <w:rPr>
                <w:rFonts w:ascii="Franklin Gothic Heavy" w:hAnsi="Franklin Gothic Heavy"/>
                <w:color w:val="FFFFFF"/>
                <w:sz w:val="12"/>
                <w:szCs w:val="12"/>
              </w:rPr>
            </w:pPr>
          </w:p>
          <w:p w:rsidR="00E04A44" w:rsidRPr="00FF7C87" w:rsidRDefault="00E04A44" w:rsidP="00E04A44">
            <w:pPr>
              <w:spacing w:after="0" w:line="240" w:lineRule="auto"/>
              <w:rPr>
                <w:rFonts w:ascii="Franklin Gothic Heavy" w:hAnsi="Franklin Gothic Heavy"/>
                <w:color w:val="FFFFFF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/>
                <w:sz w:val="24"/>
              </w:rPr>
              <w:t>1. INFORMATION SUR LES BÉNÉFICIAIRES DU PROJET (1-2 PHRASES)</w:t>
            </w:r>
          </w:p>
          <w:p w:rsidR="00E04A44" w:rsidRPr="00FF7C87" w:rsidRDefault="00E04A44" w:rsidP="00E04A44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</w:tbl>
    <w:p w:rsidR="00E04A44" w:rsidRDefault="00E04A44" w:rsidP="00E04A44">
      <w:pPr>
        <w:spacing w:after="0" w:line="240" w:lineRule="auto"/>
        <w:contextualSpacing/>
        <w:rPr>
          <w:rFonts w:eastAsia="Times New Roman" w:cs="Times New Roman"/>
          <w:i/>
          <w:iCs/>
          <w:szCs w:val="24"/>
          <w:u w:val="single"/>
        </w:rPr>
      </w:pPr>
    </w:p>
    <w:tbl>
      <w:tblPr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98"/>
        <w:gridCol w:w="3460"/>
        <w:gridCol w:w="3652"/>
        <w:gridCol w:w="3298"/>
        <w:gridCol w:w="2672"/>
      </w:tblGrid>
      <w:tr w:rsidR="00E04A44" w:rsidRPr="00FF7C87" w:rsidTr="00D45AFC">
        <w:trPr>
          <w:trHeight w:val="631"/>
        </w:trPr>
        <w:tc>
          <w:tcPr>
            <w:tcW w:w="1498" w:type="dxa"/>
            <w:shd w:val="clear" w:color="auto" w:fill="A6CE39"/>
            <w:vAlign w:val="center"/>
          </w:tcPr>
          <w:p w:rsidR="00E04A44" w:rsidRPr="00FF7C87" w:rsidRDefault="00E04A44" w:rsidP="00E04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sz w:val="24"/>
              </w:rPr>
              <w:t>TABLEAU 1.1</w:t>
            </w:r>
          </w:p>
        </w:tc>
        <w:tc>
          <w:tcPr>
            <w:tcW w:w="13082" w:type="dxa"/>
            <w:gridSpan w:val="4"/>
            <w:shd w:val="clear" w:color="auto" w:fill="A6CE39"/>
            <w:vAlign w:val="center"/>
          </w:tcPr>
          <w:p w:rsidR="00E04A44" w:rsidRPr="00FF7C87" w:rsidRDefault="00E04A44" w:rsidP="00E04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sz w:val="36"/>
              </w:rPr>
              <w:t>Tableau de suivi des bénéficiaires</w:t>
            </w:r>
          </w:p>
        </w:tc>
      </w:tr>
      <w:tr w:rsidR="00E04A44" w:rsidRPr="00FF7C87" w:rsidTr="00D45AFC">
        <w:trPr>
          <w:trHeight w:val="382"/>
        </w:trPr>
        <w:tc>
          <w:tcPr>
            <w:tcW w:w="4958" w:type="dxa"/>
            <w:gridSpan w:val="2"/>
            <w:shd w:val="clear" w:color="auto" w:fill="404040"/>
            <w:vAlign w:val="center"/>
            <w:hideMark/>
          </w:tcPr>
          <w:p w:rsidR="00E04A44" w:rsidRPr="00FF7C87" w:rsidRDefault="00E04A44" w:rsidP="00AB4B9D">
            <w:pPr>
              <w:spacing w:after="0"/>
              <w:rPr>
                <w:rFonts w:cs="Times New Roman"/>
                <w:b/>
                <w:lang w:bidi="th-TH"/>
              </w:rPr>
            </w:pPr>
          </w:p>
        </w:tc>
        <w:tc>
          <w:tcPr>
            <w:tcW w:w="3652" w:type="dxa"/>
            <w:shd w:val="clear" w:color="auto" w:fill="BFBFBF"/>
            <w:vAlign w:val="center"/>
            <w:hideMark/>
          </w:tcPr>
          <w:p w:rsidR="00E04A44" w:rsidRPr="00FF7C87" w:rsidRDefault="00E04A44" w:rsidP="00AB4B9D">
            <w:pPr>
              <w:spacing w:after="0"/>
              <w:jc w:val="center"/>
              <w:rPr>
                <w:rFonts w:cs="Times New Roman"/>
                <w:bCs/>
                <w:lang w:bidi="th-TH"/>
              </w:rPr>
            </w:pPr>
            <w:r>
              <w:t>Femmes</w:t>
            </w:r>
          </w:p>
        </w:tc>
        <w:tc>
          <w:tcPr>
            <w:tcW w:w="3298" w:type="dxa"/>
            <w:shd w:val="clear" w:color="auto" w:fill="BFBFBF"/>
            <w:vAlign w:val="center"/>
            <w:hideMark/>
          </w:tcPr>
          <w:p w:rsidR="00E04A44" w:rsidRPr="00FF7C87" w:rsidRDefault="00E04A44" w:rsidP="00AB4B9D">
            <w:pPr>
              <w:spacing w:after="0"/>
              <w:jc w:val="center"/>
              <w:rPr>
                <w:rFonts w:cs="Times New Roman"/>
                <w:bCs/>
                <w:lang w:bidi="th-TH"/>
              </w:rPr>
            </w:pPr>
            <w:r>
              <w:t>Hommes</w:t>
            </w:r>
          </w:p>
        </w:tc>
        <w:tc>
          <w:tcPr>
            <w:tcW w:w="2672" w:type="dxa"/>
            <w:shd w:val="clear" w:color="auto" w:fill="BFBFBF"/>
          </w:tcPr>
          <w:p w:rsidR="00E04A44" w:rsidRPr="00FF7C87" w:rsidRDefault="00E04A44" w:rsidP="00AB4B9D">
            <w:pPr>
              <w:spacing w:after="0"/>
              <w:jc w:val="center"/>
              <w:rPr>
                <w:rFonts w:cs="Times New Roman"/>
                <w:bCs/>
                <w:lang w:bidi="th-TH"/>
              </w:rPr>
            </w:pPr>
            <w:r>
              <w:t>Total</w:t>
            </w:r>
          </w:p>
        </w:tc>
      </w:tr>
      <w:tr w:rsidR="00E04A44" w:rsidRPr="00FF7C87" w:rsidTr="00D45AFC">
        <w:trPr>
          <w:trHeight w:val="305"/>
        </w:trPr>
        <w:tc>
          <w:tcPr>
            <w:tcW w:w="4958" w:type="dxa"/>
            <w:gridSpan w:val="2"/>
            <w:vAlign w:val="center"/>
            <w:hideMark/>
          </w:tcPr>
          <w:p w:rsidR="00E04A44" w:rsidRPr="00FF7C87" w:rsidRDefault="00E04A44" w:rsidP="00E04A44">
            <w:pPr>
              <w:spacing w:after="0" w:line="240" w:lineRule="auto"/>
              <w:rPr>
                <w:rFonts w:cs="Times New Roman"/>
                <w:b/>
                <w:bCs/>
                <w:lang w:bidi="th-TH"/>
              </w:rPr>
            </w:pPr>
            <w:r>
              <w:rPr>
                <w:b/>
              </w:rPr>
              <w:t xml:space="preserve">Bénéficiaires directs : </w:t>
            </w:r>
          </w:p>
          <w:p w:rsidR="00E04A44" w:rsidRPr="00FF7C87" w:rsidRDefault="00E04A44" w:rsidP="00E04A44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lang w:bidi="th-TH"/>
              </w:rPr>
            </w:pPr>
          </w:p>
        </w:tc>
        <w:tc>
          <w:tcPr>
            <w:tcW w:w="3652" w:type="dxa"/>
            <w:vAlign w:val="center"/>
          </w:tcPr>
          <w:p w:rsidR="00E04A44" w:rsidRPr="00FF7C87" w:rsidRDefault="00E04A44" w:rsidP="00E04A44">
            <w:pPr>
              <w:jc w:val="center"/>
              <w:rPr>
                <w:rFonts w:cs="Times New Roman"/>
                <w:b/>
                <w:lang w:bidi="th-TH"/>
              </w:rPr>
            </w:pPr>
          </w:p>
        </w:tc>
        <w:tc>
          <w:tcPr>
            <w:tcW w:w="3298" w:type="dxa"/>
            <w:vAlign w:val="center"/>
          </w:tcPr>
          <w:p w:rsidR="00E04A44" w:rsidRPr="00FF7C87" w:rsidRDefault="00E04A44" w:rsidP="00E04A44">
            <w:pPr>
              <w:jc w:val="center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  <w:tc>
          <w:tcPr>
            <w:tcW w:w="2672" w:type="dxa"/>
            <w:vAlign w:val="center"/>
          </w:tcPr>
          <w:p w:rsidR="00E04A44" w:rsidRPr="00FF7C87" w:rsidRDefault="00E04A44" w:rsidP="00E04A44">
            <w:pPr>
              <w:jc w:val="center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</w:tr>
      <w:tr w:rsidR="00E04A44" w:rsidRPr="00FF7C87" w:rsidTr="00D45AFC">
        <w:trPr>
          <w:trHeight w:val="314"/>
        </w:trPr>
        <w:tc>
          <w:tcPr>
            <w:tcW w:w="4958" w:type="dxa"/>
            <w:gridSpan w:val="2"/>
            <w:vAlign w:val="center"/>
          </w:tcPr>
          <w:p w:rsidR="00E04A44" w:rsidRPr="00FF7C87" w:rsidRDefault="00E04A44" w:rsidP="00E04A44">
            <w:pPr>
              <w:spacing w:after="0"/>
              <w:rPr>
                <w:rFonts w:cs="Times New Roman"/>
                <w:b/>
                <w:bCs/>
                <w:lang w:bidi="th-TH"/>
              </w:rPr>
            </w:pPr>
            <w:r>
              <w:rPr>
                <w:b/>
              </w:rPr>
              <w:t xml:space="preserve">Bénéficiaires indirects : </w:t>
            </w:r>
          </w:p>
          <w:p w:rsidR="00E04A44" w:rsidRPr="00FF7C87" w:rsidRDefault="00E04A44" w:rsidP="00E04A44">
            <w:pPr>
              <w:spacing w:after="0"/>
              <w:rPr>
                <w:rFonts w:cs="Times New Roman"/>
                <w:b/>
                <w:bCs/>
                <w:lang w:bidi="th-TH"/>
              </w:rPr>
            </w:pPr>
          </w:p>
        </w:tc>
        <w:tc>
          <w:tcPr>
            <w:tcW w:w="3652" w:type="dxa"/>
            <w:vAlign w:val="center"/>
          </w:tcPr>
          <w:p w:rsidR="00E04A44" w:rsidRPr="00FF7C87" w:rsidRDefault="00E04A44" w:rsidP="00E04A44">
            <w:pPr>
              <w:jc w:val="center"/>
              <w:rPr>
                <w:rFonts w:cs="Times New Roman"/>
                <w:b/>
                <w:lang w:bidi="th-TH"/>
              </w:rPr>
            </w:pPr>
          </w:p>
        </w:tc>
        <w:tc>
          <w:tcPr>
            <w:tcW w:w="3298" w:type="dxa"/>
            <w:vAlign w:val="center"/>
          </w:tcPr>
          <w:p w:rsidR="00E04A44" w:rsidRPr="00FF7C87" w:rsidRDefault="00E04A44" w:rsidP="00E04A44">
            <w:pPr>
              <w:jc w:val="center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  <w:tc>
          <w:tcPr>
            <w:tcW w:w="2672" w:type="dxa"/>
            <w:vAlign w:val="center"/>
          </w:tcPr>
          <w:p w:rsidR="00E04A44" w:rsidRPr="00FF7C87" w:rsidRDefault="00E04A44" w:rsidP="00E04A44">
            <w:pPr>
              <w:jc w:val="center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</w:tr>
      <w:tr w:rsidR="00E04A44" w:rsidRPr="00FF7C87" w:rsidTr="00E04A44">
        <w:trPr>
          <w:trHeight w:val="314"/>
        </w:trPr>
        <w:tc>
          <w:tcPr>
            <w:tcW w:w="14580" w:type="dxa"/>
            <w:gridSpan w:val="5"/>
            <w:vAlign w:val="center"/>
          </w:tcPr>
          <w:p w:rsidR="00E04A44" w:rsidRPr="00D45AFC" w:rsidRDefault="00E04A44" w:rsidP="00D45AF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E04A44" w:rsidRPr="00FF7C87" w:rsidRDefault="00E04A44" w:rsidP="00E04A44">
            <w:pPr>
              <w:spacing w:after="0" w:line="240" w:lineRule="auto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</w:tr>
    </w:tbl>
    <w:p w:rsidR="00F2609C" w:rsidRDefault="00F2609C" w:rsidP="00E04A4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Cs w:val="24"/>
          <w:highlight w:val="green"/>
        </w:rPr>
      </w:pPr>
    </w:p>
    <w:p w:rsidR="00191508" w:rsidRPr="00F2609C" w:rsidRDefault="00191508" w:rsidP="00E04A4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0"/>
          <w:szCs w:val="10"/>
          <w:highlight w:val="green"/>
        </w:rPr>
      </w:pPr>
    </w:p>
    <w:tbl>
      <w:tblPr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E04A44" w:rsidRPr="00FF7C87" w:rsidTr="00E04A44">
        <w:tc>
          <w:tcPr>
            <w:tcW w:w="14580" w:type="dxa"/>
            <w:shd w:val="clear" w:color="auto" w:fill="02AFA2"/>
            <w:vAlign w:val="center"/>
          </w:tcPr>
          <w:p w:rsidR="00E04A44" w:rsidRPr="00FF7C87" w:rsidRDefault="00E04A44" w:rsidP="00E04A44">
            <w:pPr>
              <w:spacing w:after="0" w:line="240" w:lineRule="auto"/>
              <w:rPr>
                <w:rFonts w:ascii="Franklin Gothic Heavy" w:hAnsi="Franklin Gothic Heavy"/>
                <w:color w:val="FFFFFF"/>
                <w:sz w:val="12"/>
                <w:szCs w:val="12"/>
              </w:rPr>
            </w:pPr>
          </w:p>
          <w:p w:rsidR="00E04A44" w:rsidRPr="00FF7C87" w:rsidRDefault="00E04A44" w:rsidP="00E04A44">
            <w:pPr>
              <w:spacing w:after="0" w:line="240" w:lineRule="auto"/>
              <w:rPr>
                <w:rFonts w:ascii="Franklin Gothic Heavy" w:hAnsi="Franklin Gothic Heavy"/>
                <w:color w:val="FFFFFF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/>
                <w:sz w:val="24"/>
              </w:rPr>
              <w:t xml:space="preserve">2. MISE À JOUR </w:t>
            </w:r>
            <w:r w:rsidR="009E67B4">
              <w:rPr>
                <w:rFonts w:ascii="Franklin Gothic Heavy" w:hAnsi="Franklin Gothic Heavy"/>
                <w:color w:val="FFFFFF"/>
                <w:sz w:val="24"/>
              </w:rPr>
              <w:t>EN RAPPORT AVEC L</w:t>
            </w:r>
            <w:r>
              <w:rPr>
                <w:rFonts w:ascii="Franklin Gothic Heavy" w:hAnsi="Franklin Gothic Heavy"/>
                <w:color w:val="FFFFFF"/>
                <w:sz w:val="24"/>
              </w:rPr>
              <w:t>ES PRINCIPAUX PROBLÈMES DE GESTION ET D'ADMINISTRATION (1-2 PAGES)</w:t>
            </w:r>
          </w:p>
          <w:p w:rsidR="00E04A44" w:rsidRPr="00FF7C87" w:rsidRDefault="00E04A44" w:rsidP="00E04A44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</w:tbl>
    <w:p w:rsidR="00E04A44" w:rsidRPr="00D45AFC" w:rsidRDefault="00E04A44" w:rsidP="00D45AFC">
      <w:pPr>
        <w:spacing w:after="0" w:line="240" w:lineRule="auto"/>
        <w:ind w:right="-360"/>
        <w:contextualSpacing/>
        <w:rPr>
          <w:rFonts w:eastAsia="Times New Roman" w:cs="Angsana Ne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8"/>
        <w:gridCol w:w="13158"/>
      </w:tblGrid>
      <w:tr w:rsidR="00E04A44" w:rsidRPr="00FF7C87" w:rsidTr="00E04A44"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04A44" w:rsidRPr="00FF7C87" w:rsidRDefault="00E04A44" w:rsidP="00E04A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b/>
              </w:rPr>
              <w:t>TABLEAU 2.1</w:t>
            </w:r>
          </w:p>
        </w:tc>
        <w:tc>
          <w:tcPr>
            <w:tcW w:w="13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E04A44" w:rsidRPr="00FF7C87" w:rsidRDefault="009E67B4" w:rsidP="009E67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b/>
                <w:sz w:val="28"/>
              </w:rPr>
              <w:t xml:space="preserve">PROBLEMES A SOULIGNER POUR </w:t>
            </w:r>
            <w:r w:rsidR="00E04A44">
              <w:rPr>
                <w:b/>
                <w:sz w:val="28"/>
              </w:rPr>
              <w:t>LA PÉRIODE DE RÉFÉRENCE ACTUELLE</w:t>
            </w:r>
          </w:p>
        </w:tc>
      </w:tr>
      <w:tr w:rsidR="00E04A44" w:rsidRPr="00FF7C87" w:rsidTr="00E04A44">
        <w:tc>
          <w:tcPr>
            <w:tcW w:w="1461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04A44" w:rsidRDefault="00E04A44" w:rsidP="00311A2A">
            <w:pPr>
              <w:numPr>
                <w:ilvl w:val="1"/>
                <w:numId w:val="12"/>
              </w:numPr>
              <w:spacing w:after="0" w:line="240" w:lineRule="auto"/>
              <w:ind w:left="900" w:right="-360"/>
              <w:contextualSpacing/>
              <w:rPr>
                <w:rFonts w:eastAsia="Times New Roman" w:cs="Angsana New"/>
                <w:bCs/>
              </w:rPr>
            </w:pPr>
          </w:p>
          <w:p w:rsidR="00D45AFC" w:rsidRDefault="00D45AFC" w:rsidP="00D45AFC">
            <w:pPr>
              <w:spacing w:after="0" w:line="240" w:lineRule="auto"/>
              <w:ind w:right="-360"/>
              <w:contextualSpacing/>
              <w:rPr>
                <w:rFonts w:eastAsia="Times New Roman" w:cs="Angsana New"/>
                <w:bCs/>
              </w:rPr>
            </w:pPr>
          </w:p>
          <w:p w:rsidR="00D45AFC" w:rsidRPr="00FF7C87" w:rsidRDefault="00D45AFC" w:rsidP="00D45AFC">
            <w:pPr>
              <w:spacing w:after="0" w:line="240" w:lineRule="auto"/>
              <w:ind w:right="-360"/>
              <w:contextualSpacing/>
              <w:rPr>
                <w:rFonts w:eastAsia="Times New Roman" w:cs="Angsana New"/>
                <w:bCs/>
              </w:rPr>
            </w:pPr>
          </w:p>
        </w:tc>
      </w:tr>
    </w:tbl>
    <w:p w:rsidR="00E04A44" w:rsidRPr="00574D81" w:rsidRDefault="00E04A44" w:rsidP="00191508">
      <w:pPr>
        <w:spacing w:after="0" w:line="20" w:lineRule="atLeast"/>
        <w:rPr>
          <w:rFonts w:eastAsia="Times New Roman" w:cs="Times New Roman"/>
          <w:szCs w:val="24"/>
        </w:rPr>
      </w:pPr>
    </w:p>
    <w:tbl>
      <w:tblPr>
        <w:tblpPr w:leftFromText="180" w:rightFromText="180" w:vertAnchor="text" w:horzAnchor="margin" w:tblpX="36" w:tblpY="76"/>
        <w:tblW w:w="14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40"/>
        <w:gridCol w:w="4140"/>
        <w:gridCol w:w="4167"/>
        <w:gridCol w:w="4923"/>
      </w:tblGrid>
      <w:tr w:rsidR="00E04A44" w:rsidRPr="00FF7C87" w:rsidTr="00E04A44">
        <w:trPr>
          <w:trHeight w:val="333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4A44" w:rsidRPr="00FF7C87" w:rsidRDefault="00E04A44" w:rsidP="00191508">
            <w:pPr>
              <w:spacing w:after="0" w:line="20" w:lineRule="atLeast"/>
              <w:jc w:val="center"/>
              <w:rPr>
                <w:rFonts w:eastAsia="Times New Roman"/>
                <w:b/>
                <w:bCs/>
                <w:caps/>
              </w:rPr>
            </w:pPr>
            <w:r>
              <w:rPr>
                <w:b/>
                <w:caps/>
              </w:rPr>
              <w:t>TABLEAU 2.2</w:t>
            </w:r>
          </w:p>
        </w:tc>
        <w:tc>
          <w:tcPr>
            <w:tcW w:w="132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E04A44" w:rsidRPr="00FF7C87" w:rsidRDefault="009E67B4" w:rsidP="009E67B4">
            <w:pPr>
              <w:spacing w:after="0" w:line="20" w:lineRule="atLeast"/>
              <w:ind w:right="72"/>
              <w:jc w:val="center"/>
              <w:rPr>
                <w:rFonts w:eastAsia="Times New Roman"/>
                <w:b/>
                <w:bCs/>
                <w:caps/>
              </w:rPr>
            </w:pPr>
            <w:r>
              <w:rPr>
                <w:b/>
                <w:caps/>
                <w:sz w:val="28"/>
              </w:rPr>
              <w:t xml:space="preserve">RAPPEL EN RAPPORT AVEC </w:t>
            </w:r>
            <w:r w:rsidR="00E04A44">
              <w:rPr>
                <w:b/>
                <w:caps/>
                <w:sz w:val="28"/>
              </w:rPr>
              <w:t xml:space="preserve">la </w:t>
            </w:r>
            <w:r w:rsidR="00842BD7">
              <w:rPr>
                <w:b/>
                <w:caps/>
                <w:sz w:val="28"/>
              </w:rPr>
              <w:t>PÉRIODE</w:t>
            </w:r>
            <w:r w:rsidR="00E04A44">
              <w:rPr>
                <w:b/>
                <w:caps/>
                <w:sz w:val="28"/>
              </w:rPr>
              <w:t xml:space="preserve"> de </w:t>
            </w:r>
            <w:r w:rsidR="00842BD7">
              <w:rPr>
                <w:b/>
                <w:caps/>
                <w:sz w:val="28"/>
              </w:rPr>
              <w:t>RÉFÉRENCE</w:t>
            </w:r>
            <w:r w:rsidR="00E04A44">
              <w:rPr>
                <w:b/>
                <w:caps/>
                <w:sz w:val="28"/>
              </w:rPr>
              <w:t xml:space="preserve"> </w:t>
            </w:r>
            <w:r>
              <w:rPr>
                <w:b/>
                <w:caps/>
                <w:sz w:val="28"/>
              </w:rPr>
              <w:t>PRECEDENTE</w:t>
            </w:r>
          </w:p>
        </w:tc>
      </w:tr>
      <w:tr w:rsidR="00E04A44" w:rsidRPr="00FF7C87" w:rsidTr="00191508">
        <w:tc>
          <w:tcPr>
            <w:tcW w:w="558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04A44" w:rsidRPr="00FF7C87" w:rsidRDefault="00E04A44" w:rsidP="005937C8">
            <w:pPr>
              <w:spacing w:after="0" w:line="20" w:lineRule="atLeast"/>
              <w:rPr>
                <w:rFonts w:eastAsia="Times New Roman" w:cs="Angsana New"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</w:rPr>
              <w:t>P</w:t>
            </w:r>
            <w:r w:rsidR="005937C8">
              <w:rPr>
                <w:b/>
              </w:rPr>
              <w:t>roblèmes p</w:t>
            </w:r>
            <w:r>
              <w:rPr>
                <w:b/>
              </w:rPr>
              <w:t>récédents /mises à jour de la période de référence précédente :</w:t>
            </w:r>
          </w:p>
        </w:tc>
        <w:tc>
          <w:tcPr>
            <w:tcW w:w="4167" w:type="dxa"/>
            <w:tcBorders>
              <w:top w:val="single" w:sz="12" w:space="0" w:color="auto"/>
            </w:tcBorders>
            <w:shd w:val="clear" w:color="auto" w:fill="auto"/>
          </w:tcPr>
          <w:p w:rsidR="00E04A44" w:rsidRPr="00FF7C87" w:rsidRDefault="00E04A44" w:rsidP="00191508">
            <w:pPr>
              <w:spacing w:after="0" w:line="20" w:lineRule="atLeast"/>
              <w:rPr>
                <w:rFonts w:eastAsia="Times New Roman" w:cs="Angsana New"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i/>
              </w:rPr>
              <w:t>Mesures correspondantes prises</w:t>
            </w:r>
          </w:p>
        </w:tc>
        <w:tc>
          <w:tcPr>
            <w:tcW w:w="4923" w:type="dxa"/>
            <w:tcBorders>
              <w:top w:val="single" w:sz="12" w:space="0" w:color="auto"/>
            </w:tcBorders>
            <w:shd w:val="clear" w:color="auto" w:fill="auto"/>
          </w:tcPr>
          <w:p w:rsidR="00E04A44" w:rsidRPr="00FF7C87" w:rsidRDefault="00E04A44" w:rsidP="00191508">
            <w:pPr>
              <w:spacing w:after="0" w:line="20" w:lineRule="atLeast"/>
              <w:rPr>
                <w:rFonts w:eastAsia="Times New Roman" w:cs="Angsana New"/>
                <w:b/>
                <w:bCs/>
                <w:sz w:val="28"/>
                <w:szCs w:val="28"/>
                <w:u w:val="single"/>
              </w:rPr>
            </w:pPr>
            <w:r>
              <w:rPr>
                <w:i/>
              </w:rPr>
              <w:t>Autres mesures d'action requises ? Si oui, expliquer.</w:t>
            </w:r>
          </w:p>
        </w:tc>
      </w:tr>
      <w:tr w:rsidR="00D45AFC" w:rsidRPr="00FF7C87" w:rsidTr="00191508">
        <w:trPr>
          <w:trHeight w:val="65"/>
        </w:trPr>
        <w:tc>
          <w:tcPr>
            <w:tcW w:w="5580" w:type="dxa"/>
            <w:gridSpan w:val="2"/>
            <w:shd w:val="clear" w:color="auto" w:fill="auto"/>
          </w:tcPr>
          <w:p w:rsidR="00D45AFC" w:rsidRDefault="00D45AFC" w:rsidP="00D45AFC">
            <w:pPr>
              <w:spacing w:after="0" w:line="240" w:lineRule="auto"/>
            </w:pPr>
            <w:r>
              <w:t xml:space="preserve">1. </w:t>
            </w:r>
          </w:p>
          <w:p w:rsidR="00D45AFC" w:rsidRPr="00FF7C87" w:rsidRDefault="00D45AFC" w:rsidP="00D45AFC">
            <w:pPr>
              <w:spacing w:after="0" w:line="240" w:lineRule="auto"/>
            </w:pPr>
          </w:p>
        </w:tc>
        <w:tc>
          <w:tcPr>
            <w:tcW w:w="4167" w:type="dxa"/>
            <w:shd w:val="clear" w:color="auto" w:fill="auto"/>
          </w:tcPr>
          <w:p w:rsidR="00D45AFC" w:rsidRPr="00FF7C87" w:rsidRDefault="00D45AFC" w:rsidP="00D45AFC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4923" w:type="dxa"/>
            <w:shd w:val="clear" w:color="auto" w:fill="auto"/>
          </w:tcPr>
          <w:p w:rsidR="00D45AFC" w:rsidRPr="00FF7C87" w:rsidRDefault="00D45AFC" w:rsidP="00D45AFC">
            <w:pPr>
              <w:spacing w:after="0" w:line="240" w:lineRule="auto"/>
            </w:pPr>
            <w:r>
              <w:t xml:space="preserve">1. </w:t>
            </w:r>
          </w:p>
        </w:tc>
      </w:tr>
      <w:tr w:rsidR="00D45AFC" w:rsidRPr="00FF7C87" w:rsidTr="00191508">
        <w:trPr>
          <w:trHeight w:val="65"/>
        </w:trPr>
        <w:tc>
          <w:tcPr>
            <w:tcW w:w="5580" w:type="dxa"/>
            <w:gridSpan w:val="2"/>
            <w:shd w:val="clear" w:color="auto" w:fill="auto"/>
          </w:tcPr>
          <w:p w:rsidR="00D45AFC" w:rsidRDefault="00D45AFC" w:rsidP="00D45AFC">
            <w:pPr>
              <w:spacing w:after="0" w:line="240" w:lineRule="auto"/>
            </w:pPr>
            <w:r>
              <w:t xml:space="preserve">2. </w:t>
            </w:r>
          </w:p>
          <w:p w:rsidR="00D45AFC" w:rsidRPr="00FF7C87" w:rsidRDefault="00D45AFC" w:rsidP="00D45AFC">
            <w:pPr>
              <w:spacing w:after="0" w:line="240" w:lineRule="auto"/>
            </w:pPr>
          </w:p>
        </w:tc>
        <w:tc>
          <w:tcPr>
            <w:tcW w:w="4167" w:type="dxa"/>
            <w:shd w:val="clear" w:color="auto" w:fill="auto"/>
          </w:tcPr>
          <w:p w:rsidR="00D45AFC" w:rsidRPr="00FF7C87" w:rsidRDefault="00D45AFC" w:rsidP="00D45AFC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4923" w:type="dxa"/>
            <w:shd w:val="clear" w:color="auto" w:fill="auto"/>
          </w:tcPr>
          <w:p w:rsidR="00D45AFC" w:rsidRPr="00FF7C87" w:rsidRDefault="00D45AFC" w:rsidP="00D45AFC">
            <w:pPr>
              <w:spacing w:after="0" w:line="240" w:lineRule="auto"/>
            </w:pPr>
            <w:r>
              <w:t xml:space="preserve">2. </w:t>
            </w:r>
          </w:p>
        </w:tc>
      </w:tr>
    </w:tbl>
    <w:p w:rsidR="00E04A44" w:rsidRDefault="00E04A44" w:rsidP="00E04A44">
      <w:pPr>
        <w:spacing w:after="0" w:line="240" w:lineRule="auto"/>
        <w:ind w:right="-360"/>
        <w:jc w:val="both"/>
        <w:rPr>
          <w:rFonts w:ascii="Times New Roman" w:eastAsia="Times New Roman" w:hAnsi="Times New Roman"/>
          <w:i/>
        </w:rPr>
      </w:pPr>
    </w:p>
    <w:p w:rsidR="00F2609C" w:rsidRPr="00F2609C" w:rsidRDefault="00F2609C" w:rsidP="00E04A44">
      <w:pPr>
        <w:spacing w:after="0" w:line="240" w:lineRule="auto"/>
        <w:ind w:right="-360"/>
        <w:jc w:val="both"/>
        <w:rPr>
          <w:rFonts w:ascii="Times New Roman" w:eastAsia="Times New Roman" w:hAnsi="Times New Roman"/>
          <w:i/>
          <w:sz w:val="10"/>
          <w:szCs w:val="10"/>
        </w:rPr>
      </w:pPr>
    </w:p>
    <w:tbl>
      <w:tblPr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E04A44" w:rsidRPr="00FF7C87" w:rsidTr="00E04A44">
        <w:tc>
          <w:tcPr>
            <w:tcW w:w="14580" w:type="dxa"/>
            <w:shd w:val="clear" w:color="auto" w:fill="02AFA2"/>
            <w:vAlign w:val="center"/>
          </w:tcPr>
          <w:p w:rsidR="00E04A44" w:rsidRPr="00FF7C87" w:rsidRDefault="00E04A44" w:rsidP="00E04A44">
            <w:pPr>
              <w:spacing w:after="0" w:line="240" w:lineRule="auto"/>
              <w:rPr>
                <w:rFonts w:ascii="Franklin Gothic Heavy" w:hAnsi="Franklin Gothic Heavy"/>
                <w:color w:val="FFFFFF"/>
                <w:sz w:val="12"/>
                <w:szCs w:val="12"/>
              </w:rPr>
            </w:pPr>
          </w:p>
          <w:p w:rsidR="00E04A44" w:rsidRPr="00FF7C87" w:rsidRDefault="00E04A44" w:rsidP="00E04A44">
            <w:pPr>
              <w:spacing w:after="0" w:line="240" w:lineRule="auto"/>
              <w:rPr>
                <w:rFonts w:ascii="Franklin Gothic Heavy" w:hAnsi="Franklin Gothic Heavy"/>
                <w:color w:val="FFFFFF"/>
                <w:sz w:val="28"/>
                <w:szCs w:val="28"/>
              </w:rPr>
            </w:pPr>
            <w:r>
              <w:rPr>
                <w:rFonts w:ascii="Franklin Gothic Heavy" w:hAnsi="Franklin Gothic Heavy"/>
                <w:color w:val="FFFFFF"/>
                <w:sz w:val="28"/>
              </w:rPr>
              <w:t>3. ANALYSE DE LA MISE EN ŒUVRE (5-7 PAGES)</w:t>
            </w:r>
          </w:p>
          <w:p w:rsidR="00E04A44" w:rsidRPr="00FF7C87" w:rsidRDefault="00E04A44" w:rsidP="00E04A44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</w:tbl>
    <w:p w:rsidR="00E04A44" w:rsidRPr="000D7A12" w:rsidRDefault="00E04A44" w:rsidP="00E04A44">
      <w:pPr>
        <w:spacing w:after="0" w:line="240" w:lineRule="auto"/>
        <w:ind w:right="-360"/>
        <w:jc w:val="both"/>
        <w:rPr>
          <w:rFonts w:ascii="Times New Roman" w:eastAsia="Times New Roman" w:hAnsi="Times New Roman"/>
          <w:b/>
          <w:bCs/>
        </w:rPr>
      </w:pPr>
    </w:p>
    <w:tbl>
      <w:tblPr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2312"/>
      </w:tblGrid>
      <w:tr w:rsidR="007C3278" w:rsidRPr="00FF7C87" w:rsidTr="007C3278">
        <w:trPr>
          <w:trHeight w:val="449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7C3278" w:rsidRPr="00FF7C87" w:rsidRDefault="007C3278" w:rsidP="007C3278">
            <w:pPr>
              <w:spacing w:after="0" w:line="240" w:lineRule="auto"/>
              <w:ind w:right="-360"/>
              <w:rPr>
                <w:rFonts w:eastAsia="Times New Roman"/>
                <w:b/>
                <w:sz w:val="32"/>
                <w:szCs w:val="32"/>
                <w:lang w:bidi="th-TH"/>
              </w:rPr>
            </w:pPr>
            <w:r>
              <w:rPr>
                <w:rFonts w:eastAsia="Times New Roman"/>
                <w:b/>
                <w:sz w:val="32"/>
                <w:szCs w:val="32"/>
                <w:lang w:bidi="th-TH"/>
              </w:rPr>
              <w:t xml:space="preserve">TABLEAU 3.1. </w:t>
            </w:r>
          </w:p>
        </w:tc>
        <w:tc>
          <w:tcPr>
            <w:tcW w:w="12312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7C3278" w:rsidRPr="00FF7C87" w:rsidRDefault="007C3278" w:rsidP="00086586">
            <w:pPr>
              <w:spacing w:after="0" w:line="240" w:lineRule="auto"/>
              <w:ind w:right="-360"/>
              <w:jc w:val="center"/>
              <w:rPr>
                <w:rFonts w:eastAsia="Times New Roman"/>
                <w:b/>
                <w:sz w:val="32"/>
                <w:szCs w:val="32"/>
                <w:lang w:bidi="th-TH"/>
              </w:rPr>
            </w:pPr>
            <w:r>
              <w:rPr>
                <w:b/>
                <w:sz w:val="32"/>
              </w:rPr>
              <w:t>RÉSUMÉ DU BUT</w:t>
            </w:r>
          </w:p>
        </w:tc>
      </w:tr>
      <w:tr w:rsidR="00E04A44" w:rsidRPr="00FF7C87" w:rsidTr="00E04A44">
        <w:trPr>
          <w:trHeight w:val="449"/>
        </w:trPr>
        <w:tc>
          <w:tcPr>
            <w:tcW w:w="145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AFC" w:rsidRDefault="00D45AFC" w:rsidP="007C3278">
            <w:pPr>
              <w:keepNext/>
              <w:tabs>
                <w:tab w:val="center" w:pos="4320"/>
                <w:tab w:val="right" w:pos="8640"/>
              </w:tabs>
              <w:spacing w:after="0" w:line="240" w:lineRule="auto"/>
              <w:rPr>
                <w:b/>
                <w:i/>
              </w:rPr>
            </w:pPr>
          </w:p>
          <w:p w:rsidR="00D45AFC" w:rsidRDefault="00D45AFC" w:rsidP="007C3278">
            <w:pPr>
              <w:keepNext/>
              <w:tabs>
                <w:tab w:val="center" w:pos="4320"/>
                <w:tab w:val="right" w:pos="8640"/>
              </w:tabs>
              <w:spacing w:after="0" w:line="240" w:lineRule="auto"/>
              <w:rPr>
                <w:b/>
                <w:i/>
              </w:rPr>
            </w:pPr>
          </w:p>
          <w:p w:rsidR="00E04A44" w:rsidRPr="007C3278" w:rsidRDefault="00E04A44" w:rsidP="007C3278">
            <w:pPr>
              <w:keepNext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E04A44" w:rsidRDefault="00E04A44" w:rsidP="00E04A44">
      <w:pPr>
        <w:spacing w:line="240" w:lineRule="auto"/>
        <w:ind w:right="256"/>
        <w:contextualSpacing/>
        <w:jc w:val="both"/>
        <w:rPr>
          <w:rFonts w:eastAsia="Times New Roman"/>
          <w:b/>
          <w:bCs/>
          <w:i/>
          <w:iCs/>
          <w:highlight w:val="darkGray"/>
        </w:rPr>
      </w:pPr>
    </w:p>
    <w:tbl>
      <w:tblPr>
        <w:tblStyle w:val="TableGrid43"/>
        <w:tblW w:w="145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667"/>
        <w:gridCol w:w="2790"/>
        <w:gridCol w:w="1170"/>
        <w:gridCol w:w="7110"/>
      </w:tblGrid>
      <w:tr w:rsidR="00086586" w:rsidRPr="00635743" w:rsidTr="00EE48D2">
        <w:trPr>
          <w:trHeight w:val="54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586" w:rsidRPr="006A0E67" w:rsidRDefault="00086586" w:rsidP="00215EB6">
            <w:pPr>
              <w:jc w:val="center"/>
              <w:rPr>
                <w:rFonts w:cs="Cordia New"/>
                <w:b/>
              </w:rPr>
            </w:pPr>
            <w:r>
              <w:rPr>
                <w:rFonts w:asciiTheme="minorHAnsi" w:hAnsiTheme="minorHAnsi" w:cs="Cordia New"/>
                <w:b/>
                <w:sz w:val="28"/>
                <w:szCs w:val="28"/>
              </w:rPr>
              <w:t>TABLE</w:t>
            </w:r>
            <w:r w:rsidR="00635743">
              <w:rPr>
                <w:rFonts w:asciiTheme="minorHAnsi" w:hAnsiTheme="minorHAnsi" w:cs="Cordia New"/>
                <w:b/>
                <w:sz w:val="28"/>
                <w:szCs w:val="28"/>
              </w:rPr>
              <w:t>AU</w:t>
            </w:r>
            <w:r>
              <w:rPr>
                <w:rFonts w:asciiTheme="minorHAnsi" w:hAnsiTheme="minorHAnsi" w:cs="Cordia New"/>
                <w:b/>
                <w:sz w:val="28"/>
                <w:szCs w:val="28"/>
              </w:rPr>
              <w:t xml:space="preserve"> 3.2</w:t>
            </w:r>
          </w:p>
        </w:tc>
        <w:tc>
          <w:tcPr>
            <w:tcW w:w="127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:rsidR="00086586" w:rsidRPr="00D45AFC" w:rsidRDefault="00086586" w:rsidP="00D45AFC">
            <w:pPr>
              <w:spacing w:after="120"/>
              <w:jc w:val="center"/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</w:pPr>
            <w:r w:rsidRPr="00635743"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>O</w:t>
            </w:r>
            <w:r w:rsidR="00635743" w:rsidRPr="00635743"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 xml:space="preserve">BJECTIF SPECIFIQUE </w:t>
            </w:r>
            <w:r w:rsidRPr="00635743"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>1: ANALYS</w:t>
            </w:r>
            <w:r w:rsidR="00635743" w:rsidRPr="00635743"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>E</w:t>
            </w:r>
            <w:r w:rsidRPr="00635743"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 xml:space="preserve"> </w:t>
            </w:r>
            <w:r w:rsidR="00635743" w:rsidRPr="00635743"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 xml:space="preserve">ET </w:t>
            </w:r>
            <w:r w:rsidRPr="00635743"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>R</w:t>
            </w:r>
            <w:r w:rsidR="00635743" w:rsidRPr="00635743"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>AP</w:t>
            </w:r>
            <w:r w:rsidRPr="00635743"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>PORT</w:t>
            </w:r>
            <w:r w:rsidR="00635743" w:rsidRPr="00635743"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>AGE</w:t>
            </w:r>
          </w:p>
        </w:tc>
      </w:tr>
      <w:tr w:rsidR="00086586" w:rsidRPr="00635743" w:rsidTr="00EE48D2">
        <w:trPr>
          <w:trHeight w:val="354"/>
        </w:trPr>
        <w:tc>
          <w:tcPr>
            <w:tcW w:w="14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6586" w:rsidRPr="00635743" w:rsidRDefault="00086586" w:rsidP="00EE48D2">
            <w:pPr>
              <w:spacing w:after="240"/>
              <w:rPr>
                <w:rFonts w:asciiTheme="minorHAnsi" w:hAnsiTheme="minorHAnsi" w:cs="Cordia New"/>
              </w:rPr>
            </w:pPr>
            <w:r w:rsidRPr="00635743">
              <w:rPr>
                <w:rFonts w:asciiTheme="minorHAnsi" w:hAnsiTheme="minorHAnsi" w:cs="Cordia New"/>
                <w:b/>
                <w:bCs/>
                <w:i/>
                <w:iCs/>
              </w:rPr>
              <w:t>O</w:t>
            </w:r>
            <w:r w:rsidR="00635743" w:rsidRPr="00635743">
              <w:rPr>
                <w:rFonts w:asciiTheme="minorHAnsi" w:hAnsiTheme="minorHAnsi" w:cs="Cordia New"/>
                <w:b/>
                <w:bCs/>
                <w:i/>
                <w:iCs/>
              </w:rPr>
              <w:t xml:space="preserve">BJECTIF SPECIFIQUE </w:t>
            </w:r>
            <w:r w:rsidRPr="00635743">
              <w:rPr>
                <w:rFonts w:asciiTheme="minorHAnsi" w:hAnsiTheme="minorHAnsi" w:cs="Cordia New"/>
                <w:b/>
                <w:bCs/>
                <w:i/>
                <w:iCs/>
              </w:rPr>
              <w:t>1:</w:t>
            </w:r>
            <w:r w:rsidRPr="00635743">
              <w:rPr>
                <w:rFonts w:asciiTheme="minorHAnsi" w:hAnsiTheme="minorHAnsi" w:cs="Cordia New"/>
                <w:b/>
                <w:bCs/>
              </w:rPr>
              <w:t xml:space="preserve"> </w:t>
            </w:r>
          </w:p>
        </w:tc>
      </w:tr>
      <w:tr w:rsidR="00086586" w:rsidRPr="00614403" w:rsidTr="00EE48D2">
        <w:trPr>
          <w:trHeight w:val="354"/>
        </w:trPr>
        <w:tc>
          <w:tcPr>
            <w:tcW w:w="14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6586" w:rsidRPr="00D45AFC" w:rsidRDefault="00086586" w:rsidP="00EE48D2">
            <w:pPr>
              <w:spacing w:after="240"/>
              <w:rPr>
                <w:rFonts w:asciiTheme="minorHAnsi" w:hAnsiTheme="minorHAnsi" w:cs="Cordia New"/>
                <w:b/>
                <w:bCs/>
              </w:rPr>
            </w:pPr>
            <w:r w:rsidRPr="00635743">
              <w:rPr>
                <w:rFonts w:asciiTheme="minorHAnsi" w:hAnsiTheme="minorHAnsi" w:cs="Cordia New"/>
                <w:b/>
                <w:bCs/>
              </w:rPr>
              <w:t>Analys</w:t>
            </w:r>
            <w:r w:rsidR="00635743" w:rsidRPr="00635743">
              <w:rPr>
                <w:rFonts w:asciiTheme="minorHAnsi" w:hAnsiTheme="minorHAnsi" w:cs="Cordia New"/>
                <w:b/>
                <w:bCs/>
              </w:rPr>
              <w:t>e sommaire</w:t>
            </w:r>
          </w:p>
        </w:tc>
      </w:tr>
      <w:tr w:rsidR="00086586" w:rsidRPr="004D37D3" w:rsidTr="00EE48D2">
        <w:trPr>
          <w:trHeight w:val="354"/>
        </w:trPr>
        <w:tc>
          <w:tcPr>
            <w:tcW w:w="14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586" w:rsidRPr="00D45AFC" w:rsidRDefault="00086586" w:rsidP="00EE48D2">
            <w:pPr>
              <w:spacing w:after="240"/>
              <w:rPr>
                <w:rFonts w:asciiTheme="minorHAnsi" w:hAnsiTheme="minorHAnsi" w:cs="Cordia New"/>
                <w:b/>
                <w:bCs/>
                <w:u w:val="single"/>
              </w:rPr>
            </w:pPr>
            <w:r w:rsidRPr="00D45AFC">
              <w:rPr>
                <w:rFonts w:asciiTheme="minorHAnsi" w:hAnsiTheme="minorHAnsi" w:cs="Cordia New"/>
                <w:b/>
                <w:bCs/>
                <w:u w:val="single"/>
              </w:rPr>
              <w:t>Indicat</w:t>
            </w:r>
            <w:r w:rsidR="00EE48D2">
              <w:rPr>
                <w:rFonts w:asciiTheme="minorHAnsi" w:hAnsiTheme="minorHAnsi" w:cs="Cordia New"/>
                <w:b/>
                <w:bCs/>
                <w:u w:val="single"/>
              </w:rPr>
              <w:t>eu</w:t>
            </w:r>
            <w:r w:rsidRPr="00D45AFC">
              <w:rPr>
                <w:rFonts w:asciiTheme="minorHAnsi" w:hAnsiTheme="minorHAnsi" w:cs="Cordia New"/>
                <w:b/>
                <w:bCs/>
                <w:u w:val="single"/>
              </w:rPr>
              <w:t xml:space="preserve">r 1.x: </w:t>
            </w:r>
          </w:p>
        </w:tc>
      </w:tr>
      <w:tr w:rsidR="00086586" w:rsidRPr="004D37D3" w:rsidTr="00EE48D2">
        <w:trPr>
          <w:trHeight w:val="354"/>
        </w:trPr>
        <w:tc>
          <w:tcPr>
            <w:tcW w:w="14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86586" w:rsidRPr="004D37D3" w:rsidRDefault="00086586" w:rsidP="00EE48D2">
            <w:pPr>
              <w:spacing w:after="240"/>
              <w:rPr>
                <w:rFonts w:asciiTheme="minorHAnsi" w:hAnsiTheme="minorHAnsi" w:cs="Cordia New"/>
              </w:rPr>
            </w:pPr>
            <w:r w:rsidRPr="004D37D3">
              <w:rPr>
                <w:rFonts w:asciiTheme="minorHAnsi" w:hAnsiTheme="minorHAnsi" w:cs="Cordia New"/>
                <w:b/>
                <w:bCs/>
                <w:i/>
                <w:iCs/>
              </w:rPr>
              <w:t>P</w:t>
            </w:r>
            <w:r w:rsidR="004D37D3" w:rsidRPr="004D37D3">
              <w:rPr>
                <w:rFonts w:asciiTheme="minorHAnsi" w:hAnsiTheme="minorHAnsi" w:cs="Cordia New"/>
                <w:b/>
                <w:bCs/>
                <w:i/>
                <w:iCs/>
              </w:rPr>
              <w:t>ROD</w:t>
            </w:r>
            <w:r w:rsidRPr="004D37D3">
              <w:rPr>
                <w:rFonts w:asciiTheme="minorHAnsi" w:hAnsiTheme="minorHAnsi" w:cs="Cordia New"/>
                <w:b/>
                <w:bCs/>
                <w:i/>
                <w:iCs/>
              </w:rPr>
              <w:t>U</w:t>
            </w:r>
            <w:r w:rsidR="004D37D3" w:rsidRPr="004D37D3">
              <w:rPr>
                <w:rFonts w:asciiTheme="minorHAnsi" w:hAnsiTheme="minorHAnsi" w:cs="Cordia New"/>
                <w:b/>
                <w:bCs/>
                <w:i/>
                <w:iCs/>
              </w:rPr>
              <w:t>I</w:t>
            </w:r>
            <w:r w:rsidRPr="004D37D3">
              <w:rPr>
                <w:rFonts w:asciiTheme="minorHAnsi" w:hAnsiTheme="minorHAnsi" w:cs="Cordia New"/>
                <w:b/>
                <w:bCs/>
                <w:i/>
                <w:iCs/>
              </w:rPr>
              <w:t>T 1.1:</w:t>
            </w:r>
          </w:p>
        </w:tc>
      </w:tr>
      <w:tr w:rsidR="00086586" w:rsidRPr="008711D0" w:rsidTr="00EE48D2">
        <w:trPr>
          <w:trHeight w:val="354"/>
        </w:trPr>
        <w:tc>
          <w:tcPr>
            <w:tcW w:w="14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86586" w:rsidRPr="00D45AFC" w:rsidRDefault="00086586" w:rsidP="00EE48D2">
            <w:pPr>
              <w:spacing w:after="240"/>
              <w:rPr>
                <w:rFonts w:asciiTheme="minorHAnsi" w:hAnsiTheme="minorHAnsi" w:cs="Cordia New"/>
                <w:b/>
                <w:bCs/>
              </w:rPr>
            </w:pPr>
            <w:r w:rsidRPr="00D45AFC">
              <w:rPr>
                <w:rFonts w:asciiTheme="minorHAnsi" w:hAnsiTheme="minorHAnsi" w:cs="Cordia New"/>
                <w:b/>
                <w:bCs/>
              </w:rPr>
              <w:t>Analys</w:t>
            </w:r>
            <w:r w:rsidR="00EE48D2">
              <w:rPr>
                <w:rFonts w:asciiTheme="minorHAnsi" w:hAnsiTheme="minorHAnsi" w:cs="Cordia New"/>
                <w:b/>
                <w:bCs/>
              </w:rPr>
              <w:t>e sommaire</w:t>
            </w:r>
          </w:p>
        </w:tc>
      </w:tr>
      <w:tr w:rsidR="00086586" w:rsidRPr="008711D0" w:rsidTr="00EE48D2">
        <w:trPr>
          <w:trHeight w:val="354"/>
        </w:trPr>
        <w:tc>
          <w:tcPr>
            <w:tcW w:w="14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586" w:rsidRPr="00EE48D2" w:rsidRDefault="00EE48D2" w:rsidP="00EE48D2">
            <w:pPr>
              <w:spacing w:after="240"/>
              <w:ind w:right="-360"/>
              <w:rPr>
                <w:rFonts w:asciiTheme="minorHAnsi" w:hAnsiTheme="minorHAnsi" w:cs="Cordia New"/>
              </w:rPr>
            </w:pPr>
            <w:r>
              <w:rPr>
                <w:rFonts w:asciiTheme="minorHAnsi" w:hAnsiTheme="minorHAnsi" w:cs="Cordia New"/>
                <w:b/>
                <w:bCs/>
                <w:u w:val="single"/>
              </w:rPr>
              <w:t>Indicateu</w:t>
            </w:r>
            <w:r w:rsidR="00086586" w:rsidRPr="00D45AFC">
              <w:rPr>
                <w:rFonts w:asciiTheme="minorHAnsi" w:hAnsiTheme="minorHAnsi" w:cs="Cordia New"/>
                <w:b/>
                <w:bCs/>
                <w:u w:val="single"/>
              </w:rPr>
              <w:t xml:space="preserve">r 1.1.x: </w:t>
            </w:r>
          </w:p>
        </w:tc>
      </w:tr>
      <w:tr w:rsidR="00086586" w:rsidRPr="00DD6040" w:rsidTr="00EE48D2">
        <w:trPr>
          <w:trHeight w:val="354"/>
        </w:trPr>
        <w:tc>
          <w:tcPr>
            <w:tcW w:w="14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86586" w:rsidRPr="00EE48D2" w:rsidRDefault="008711D0" w:rsidP="00EE48D2">
            <w:pPr>
              <w:spacing w:after="240"/>
              <w:ind w:right="-360"/>
              <w:rPr>
                <w:rFonts w:asciiTheme="minorHAnsi" w:hAnsiTheme="minorHAnsi" w:cs="Cordia New"/>
                <w:b/>
                <w:bCs/>
                <w:i/>
                <w:iCs/>
              </w:rPr>
            </w:pPr>
            <w:r w:rsidRPr="008711D0">
              <w:rPr>
                <w:rFonts w:asciiTheme="minorHAnsi" w:hAnsiTheme="minorHAnsi" w:cs="Cordia New"/>
                <w:b/>
                <w:bCs/>
                <w:i/>
                <w:iCs/>
              </w:rPr>
              <w:t>ACTIVITE</w:t>
            </w:r>
            <w:r w:rsidR="00EE48D2">
              <w:rPr>
                <w:rFonts w:asciiTheme="minorHAnsi" w:hAnsiTheme="minorHAnsi" w:cs="Cordia New"/>
                <w:b/>
                <w:bCs/>
                <w:i/>
                <w:iCs/>
              </w:rPr>
              <w:t>S 1.1</w:t>
            </w:r>
            <w:r w:rsidR="00086586" w:rsidRPr="008711D0">
              <w:rPr>
                <w:rFonts w:asciiTheme="minorHAnsi" w:hAnsiTheme="minorHAnsi" w:cs="Cordia New"/>
                <w:b/>
                <w:bCs/>
                <w:i/>
                <w:iCs/>
              </w:rPr>
              <w:t>:</w:t>
            </w:r>
            <w:r w:rsidR="00086586" w:rsidRPr="00EE48D2">
              <w:rPr>
                <w:b/>
                <w:bCs/>
              </w:rPr>
              <w:t xml:space="preserve"> </w:t>
            </w:r>
          </w:p>
        </w:tc>
      </w:tr>
      <w:tr w:rsidR="00086586" w:rsidRPr="00F32880" w:rsidTr="00EE48D2">
        <w:trPr>
          <w:trHeight w:val="303"/>
        </w:trPr>
        <w:tc>
          <w:tcPr>
            <w:tcW w:w="14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586" w:rsidRPr="00F32880" w:rsidRDefault="00DD6040" w:rsidP="00EE48D2">
            <w:pPr>
              <w:spacing w:before="60" w:after="240"/>
              <w:jc w:val="center"/>
              <w:rPr>
                <w:rFonts w:asciiTheme="minorHAnsi" w:hAnsiTheme="minorHAnsi" w:cs="Cordia New"/>
                <w:b/>
              </w:rPr>
            </w:pPr>
            <w:r>
              <w:rPr>
                <w:rFonts w:asciiTheme="minorHAnsi" w:hAnsiTheme="minorHAnsi" w:cs="Cordia New"/>
                <w:b/>
              </w:rPr>
              <w:t>REALISATIONS MAJEURES</w:t>
            </w:r>
          </w:p>
        </w:tc>
      </w:tr>
      <w:tr w:rsidR="00086586" w:rsidRPr="00536035" w:rsidTr="00EE48D2">
        <w:trPr>
          <w:trHeight w:val="348"/>
        </w:trPr>
        <w:tc>
          <w:tcPr>
            <w:tcW w:w="145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586" w:rsidRPr="00EE48D2" w:rsidRDefault="00086586" w:rsidP="00EE48D2">
            <w:pPr>
              <w:spacing w:after="240"/>
              <w:contextualSpacing/>
              <w:rPr>
                <w:rFonts w:asciiTheme="minorHAnsi" w:hAnsiTheme="minorHAnsi" w:cs="Cordia New"/>
                <w:highlight w:val="green"/>
                <w:shd w:val="clear" w:color="auto" w:fill="92D050"/>
              </w:rPr>
            </w:pPr>
            <w:r w:rsidRPr="00D45AFC">
              <w:rPr>
                <w:rFonts w:asciiTheme="minorHAnsi" w:hAnsiTheme="minorHAnsi" w:cs="Cordia New"/>
                <w:b/>
                <w:bCs/>
              </w:rPr>
              <w:t>Activit</w:t>
            </w:r>
            <w:r w:rsidR="00B121E5" w:rsidRPr="00D45AFC">
              <w:rPr>
                <w:rFonts w:asciiTheme="minorHAnsi" w:hAnsiTheme="minorHAnsi" w:cs="Cordia New"/>
                <w:b/>
                <w:bCs/>
              </w:rPr>
              <w:t>é</w:t>
            </w:r>
            <w:r w:rsidRPr="00D45AFC">
              <w:rPr>
                <w:rFonts w:asciiTheme="minorHAnsi" w:hAnsiTheme="minorHAnsi" w:cs="Cordia New"/>
                <w:b/>
                <w:bCs/>
              </w:rPr>
              <w:t xml:space="preserve"> 1.1.X:</w:t>
            </w:r>
          </w:p>
        </w:tc>
      </w:tr>
      <w:tr w:rsidR="00086586" w:rsidRPr="00162412" w:rsidTr="00EE48D2">
        <w:trPr>
          <w:trHeight w:val="57"/>
        </w:trPr>
        <w:tc>
          <w:tcPr>
            <w:tcW w:w="63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586" w:rsidRPr="00F32880" w:rsidRDefault="00162412" w:rsidP="00EE48D2">
            <w:pPr>
              <w:spacing w:after="240"/>
              <w:jc w:val="center"/>
              <w:rPr>
                <w:rFonts w:asciiTheme="minorHAnsi" w:hAnsiTheme="minorHAnsi" w:cs="Cordia New"/>
                <w:b/>
              </w:rPr>
            </w:pPr>
            <w:r>
              <w:rPr>
                <w:rFonts w:asciiTheme="minorHAnsi" w:hAnsiTheme="minorHAnsi" w:cs="Cordia New"/>
                <w:b/>
              </w:rPr>
              <w:t>DEFIS</w:t>
            </w:r>
            <w:r w:rsidR="00C5475A">
              <w:rPr>
                <w:rFonts w:asciiTheme="minorHAnsi" w:hAnsiTheme="minorHAnsi" w:cs="Cordia New"/>
                <w:b/>
              </w:rPr>
              <w:t>/DIFFICULTES</w:t>
            </w:r>
            <w:r>
              <w:rPr>
                <w:rFonts w:asciiTheme="minorHAnsi" w:hAnsiTheme="minorHAnsi" w:cs="Cordia New"/>
                <w:b/>
              </w:rPr>
              <w:t xml:space="preserve"> MAJEURS</w:t>
            </w:r>
          </w:p>
        </w:tc>
        <w:tc>
          <w:tcPr>
            <w:tcW w:w="8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586" w:rsidRPr="00162412" w:rsidRDefault="00162412" w:rsidP="00EE48D2">
            <w:pPr>
              <w:spacing w:after="240"/>
              <w:jc w:val="center"/>
              <w:rPr>
                <w:rFonts w:asciiTheme="minorHAnsi" w:hAnsiTheme="minorHAnsi" w:cs="Cordia New"/>
                <w:b/>
              </w:rPr>
            </w:pPr>
            <w:r w:rsidRPr="00162412">
              <w:rPr>
                <w:rFonts w:asciiTheme="minorHAnsi" w:hAnsiTheme="minorHAnsi" w:cs="Cordia New"/>
                <w:b/>
              </w:rPr>
              <w:t xml:space="preserve">MESURES </w:t>
            </w:r>
            <w:r w:rsidR="00086586" w:rsidRPr="00162412">
              <w:rPr>
                <w:rFonts w:asciiTheme="minorHAnsi" w:hAnsiTheme="minorHAnsi" w:cs="Cordia New"/>
                <w:b/>
              </w:rPr>
              <w:t>IDENTIFIE</w:t>
            </w:r>
            <w:r w:rsidRPr="00162412">
              <w:rPr>
                <w:rFonts w:asciiTheme="minorHAnsi" w:hAnsiTheme="minorHAnsi" w:cs="Cordia New"/>
                <w:b/>
              </w:rPr>
              <w:t xml:space="preserve">ES PAR L’EQUIPE DU </w:t>
            </w:r>
            <w:r w:rsidR="00086586" w:rsidRPr="00162412">
              <w:rPr>
                <w:rFonts w:asciiTheme="minorHAnsi" w:hAnsiTheme="minorHAnsi" w:cs="Cordia New"/>
                <w:b/>
              </w:rPr>
              <w:t>PROJET</w:t>
            </w:r>
          </w:p>
        </w:tc>
      </w:tr>
      <w:tr w:rsidR="00086586" w:rsidRPr="00C5475A" w:rsidTr="00EE48D2">
        <w:trPr>
          <w:trHeight w:val="528"/>
        </w:trPr>
        <w:tc>
          <w:tcPr>
            <w:tcW w:w="63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586" w:rsidRPr="00EE48D2" w:rsidRDefault="00086586" w:rsidP="00EE48D2">
            <w:pPr>
              <w:spacing w:after="240"/>
              <w:contextualSpacing/>
              <w:rPr>
                <w:rFonts w:asciiTheme="minorHAnsi" w:hAnsiTheme="minorHAnsi" w:cs="Cordia New"/>
                <w:highlight w:val="green"/>
              </w:rPr>
            </w:pPr>
            <w:r w:rsidRPr="00162412">
              <w:rPr>
                <w:rFonts w:asciiTheme="minorHAnsi" w:hAnsiTheme="minorHAnsi" w:cs="Cordia New"/>
                <w:b/>
              </w:rPr>
              <w:lastRenderedPageBreak/>
              <w:t>Activit</w:t>
            </w:r>
            <w:r w:rsidR="00162412" w:rsidRPr="00162412">
              <w:rPr>
                <w:rFonts w:asciiTheme="minorHAnsi" w:hAnsiTheme="minorHAnsi" w:cs="Cordia New"/>
                <w:b/>
              </w:rPr>
              <w:t>é</w:t>
            </w:r>
            <w:r w:rsidRPr="00162412">
              <w:rPr>
                <w:rFonts w:asciiTheme="minorHAnsi" w:hAnsiTheme="minorHAnsi" w:cs="Cordia New"/>
                <w:b/>
              </w:rPr>
              <w:t xml:space="preserve"> 1.1.X:</w:t>
            </w:r>
          </w:p>
        </w:tc>
        <w:tc>
          <w:tcPr>
            <w:tcW w:w="8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586" w:rsidRPr="00EE48D2" w:rsidRDefault="00086586" w:rsidP="00EE48D2">
            <w:pPr>
              <w:spacing w:after="240"/>
              <w:contextualSpacing/>
              <w:rPr>
                <w:rFonts w:asciiTheme="minorHAnsi" w:hAnsiTheme="minorHAnsi" w:cs="Cordia New"/>
                <w:b/>
                <w:bCs/>
              </w:rPr>
            </w:pPr>
            <w:r w:rsidRPr="00D45AFC">
              <w:rPr>
                <w:rFonts w:asciiTheme="minorHAnsi" w:hAnsiTheme="minorHAnsi" w:cs="Cordia New"/>
                <w:b/>
                <w:bCs/>
              </w:rPr>
              <w:t>Activit</w:t>
            </w:r>
            <w:r w:rsidR="00162412" w:rsidRPr="00D45AFC">
              <w:rPr>
                <w:rFonts w:asciiTheme="minorHAnsi" w:hAnsiTheme="minorHAnsi" w:cs="Cordia New"/>
                <w:b/>
                <w:bCs/>
              </w:rPr>
              <w:t>é</w:t>
            </w:r>
            <w:r w:rsidRPr="00D45AFC">
              <w:rPr>
                <w:rFonts w:asciiTheme="minorHAnsi" w:hAnsiTheme="minorHAnsi" w:cs="Cordia New"/>
                <w:b/>
                <w:bCs/>
              </w:rPr>
              <w:t xml:space="preserve"> 1.1.X: </w:t>
            </w:r>
          </w:p>
        </w:tc>
      </w:tr>
      <w:tr w:rsidR="00086586" w:rsidRPr="00C5475A" w:rsidTr="00EE48D2">
        <w:trPr>
          <w:trHeight w:val="285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586" w:rsidRPr="00DB492E" w:rsidRDefault="00C5475A" w:rsidP="00EE48D2">
            <w:pPr>
              <w:spacing w:after="240"/>
              <w:jc w:val="center"/>
              <w:rPr>
                <w:rFonts w:asciiTheme="minorHAnsi" w:hAnsiTheme="minorHAnsi"/>
                <w:b/>
                <w:bCs/>
              </w:rPr>
            </w:pPr>
            <w:r w:rsidRPr="00DB492E">
              <w:rPr>
                <w:rFonts w:asciiTheme="minorHAnsi" w:hAnsiTheme="minorHAnsi"/>
                <w:b/>
                <w:bCs/>
              </w:rPr>
              <w:t>Défis</w:t>
            </w:r>
            <w:r w:rsidR="00DB492E">
              <w:rPr>
                <w:rFonts w:asciiTheme="minorHAnsi" w:hAnsiTheme="minorHAnsi"/>
                <w:b/>
                <w:bCs/>
              </w:rPr>
              <w:t>/difficultés</w:t>
            </w:r>
            <w:r w:rsidRPr="00DB492E">
              <w:rPr>
                <w:rFonts w:asciiTheme="minorHAnsi" w:hAnsiTheme="minorHAnsi"/>
                <w:b/>
                <w:bCs/>
              </w:rPr>
              <w:t xml:space="preserve"> </w:t>
            </w:r>
            <w:r w:rsidR="00DB492E" w:rsidRPr="00DB492E">
              <w:rPr>
                <w:rFonts w:asciiTheme="minorHAnsi" w:hAnsiTheme="minorHAnsi"/>
                <w:b/>
                <w:bCs/>
              </w:rPr>
              <w:t>de la précédente période de rapportage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586" w:rsidRPr="00F32880" w:rsidRDefault="00C5475A" w:rsidP="00EE48D2">
            <w:pPr>
              <w:spacing w:after="24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Mesures correspondantes prises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586" w:rsidRPr="00C5475A" w:rsidRDefault="00C5475A" w:rsidP="00EE48D2">
            <w:pPr>
              <w:spacing w:after="240"/>
              <w:jc w:val="center"/>
              <w:rPr>
                <w:rFonts w:asciiTheme="minorHAnsi" w:hAnsiTheme="minorHAnsi"/>
                <w:b/>
                <w:bCs/>
              </w:rPr>
            </w:pPr>
            <w:r w:rsidRPr="00C5475A">
              <w:rPr>
                <w:rFonts w:asciiTheme="minorHAnsi" w:hAnsiTheme="minorHAnsi"/>
                <w:b/>
                <w:bCs/>
              </w:rPr>
              <w:t>Actions additionnelles requises</w:t>
            </w:r>
            <w:r w:rsidR="00086586" w:rsidRPr="00C5475A">
              <w:rPr>
                <w:rFonts w:asciiTheme="minorHAnsi" w:hAnsiTheme="minorHAnsi"/>
                <w:b/>
                <w:bCs/>
              </w:rPr>
              <w:t xml:space="preserve">? </w:t>
            </w:r>
            <w:r w:rsidRPr="00C5475A">
              <w:rPr>
                <w:rFonts w:asciiTheme="minorHAnsi" w:hAnsiTheme="minorHAnsi"/>
                <w:b/>
                <w:bCs/>
              </w:rPr>
              <w:t xml:space="preserve">Si oui, </w:t>
            </w:r>
            <w:r w:rsidR="00086586" w:rsidRPr="00C5475A">
              <w:rPr>
                <w:rFonts w:asciiTheme="minorHAnsi" w:hAnsiTheme="minorHAnsi"/>
                <w:b/>
                <w:bCs/>
              </w:rPr>
              <w:t>expli</w:t>
            </w:r>
            <w:r w:rsidRPr="00C5475A">
              <w:rPr>
                <w:rFonts w:asciiTheme="minorHAnsi" w:hAnsiTheme="minorHAnsi"/>
                <w:b/>
                <w:bCs/>
              </w:rPr>
              <w:t>quez</w:t>
            </w:r>
            <w:r w:rsidR="00086586" w:rsidRPr="00C5475A">
              <w:rPr>
                <w:rFonts w:asciiTheme="minorHAnsi" w:hAnsiTheme="minorHAnsi"/>
                <w:b/>
                <w:bCs/>
              </w:rPr>
              <w:t>.</w:t>
            </w:r>
          </w:p>
        </w:tc>
      </w:tr>
      <w:tr w:rsidR="00086586" w:rsidRPr="00DB492E" w:rsidTr="00EE48D2">
        <w:trPr>
          <w:trHeight w:val="420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586" w:rsidRPr="00DB492E" w:rsidRDefault="00086586" w:rsidP="00EE48D2">
            <w:pPr>
              <w:spacing w:after="240"/>
              <w:rPr>
                <w:rFonts w:asciiTheme="minorHAnsi" w:hAnsiTheme="minorHAnsi"/>
                <w:b/>
                <w:bCs/>
              </w:rPr>
            </w:pPr>
            <w:r w:rsidRPr="00DB492E">
              <w:rPr>
                <w:rFonts w:asciiTheme="minorHAnsi" w:hAnsiTheme="minorHAnsi"/>
                <w:b/>
                <w:bCs/>
              </w:rPr>
              <w:t>Activit</w:t>
            </w:r>
            <w:r w:rsidR="00DB492E" w:rsidRPr="00DB492E">
              <w:rPr>
                <w:rFonts w:asciiTheme="minorHAnsi" w:hAnsiTheme="minorHAnsi"/>
                <w:b/>
                <w:bCs/>
              </w:rPr>
              <w:t>é</w:t>
            </w:r>
            <w:r w:rsidRPr="00DB492E">
              <w:rPr>
                <w:rFonts w:asciiTheme="minorHAnsi" w:hAnsiTheme="minorHAnsi"/>
                <w:b/>
                <w:bCs/>
              </w:rPr>
              <w:t xml:space="preserve"> 1.1.X: 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586" w:rsidRPr="00DB492E" w:rsidRDefault="00086586" w:rsidP="00EE48D2">
            <w:pPr>
              <w:spacing w:after="240"/>
              <w:rPr>
                <w:rFonts w:asciiTheme="minorHAnsi" w:hAnsiTheme="minorHAnsi"/>
                <w:b/>
                <w:bCs/>
              </w:rPr>
            </w:pPr>
            <w:r w:rsidRPr="00D45AFC">
              <w:rPr>
                <w:rFonts w:asciiTheme="minorHAnsi" w:hAnsiTheme="minorHAnsi"/>
                <w:b/>
                <w:bCs/>
              </w:rPr>
              <w:t>Activit</w:t>
            </w:r>
            <w:r w:rsidR="00DB492E" w:rsidRPr="00D45AFC">
              <w:rPr>
                <w:rFonts w:asciiTheme="minorHAnsi" w:hAnsiTheme="minorHAnsi"/>
                <w:b/>
                <w:bCs/>
              </w:rPr>
              <w:t>é</w:t>
            </w:r>
            <w:r w:rsidRPr="00D45AFC">
              <w:rPr>
                <w:rFonts w:asciiTheme="minorHAnsi" w:hAnsiTheme="minorHAnsi"/>
                <w:b/>
                <w:bCs/>
              </w:rPr>
              <w:t xml:space="preserve"> 1.1.X: 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586" w:rsidRDefault="00086586" w:rsidP="00EE48D2">
            <w:pPr>
              <w:spacing w:after="240"/>
              <w:rPr>
                <w:rFonts w:asciiTheme="minorHAnsi" w:hAnsiTheme="minorHAnsi"/>
                <w:b/>
                <w:bCs/>
              </w:rPr>
            </w:pPr>
            <w:r w:rsidRPr="00D45AFC">
              <w:rPr>
                <w:rFonts w:asciiTheme="minorHAnsi" w:hAnsiTheme="minorHAnsi"/>
                <w:b/>
                <w:bCs/>
              </w:rPr>
              <w:t xml:space="preserve">Activity 1.1.X: </w:t>
            </w:r>
          </w:p>
          <w:p w:rsidR="00EE48D2" w:rsidRPr="00EE48D2" w:rsidRDefault="00EE48D2" w:rsidP="00EE48D2">
            <w:pPr>
              <w:spacing w:after="240"/>
              <w:rPr>
                <w:rFonts w:asciiTheme="minorHAnsi" w:hAnsiTheme="minorHAnsi"/>
                <w:b/>
                <w:bCs/>
              </w:rPr>
            </w:pPr>
          </w:p>
        </w:tc>
      </w:tr>
    </w:tbl>
    <w:p w:rsidR="00F2609C" w:rsidRDefault="00F2609C" w:rsidP="00F2609C">
      <w:pPr>
        <w:spacing w:after="0"/>
      </w:pPr>
    </w:p>
    <w:tbl>
      <w:tblPr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E04A44" w:rsidRPr="00FF7C87" w:rsidTr="00E04A44">
        <w:tc>
          <w:tcPr>
            <w:tcW w:w="14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2AFA2"/>
            <w:vAlign w:val="center"/>
          </w:tcPr>
          <w:p w:rsidR="00E04A44" w:rsidRPr="00FF7C87" w:rsidRDefault="00E04A44" w:rsidP="00E04A44">
            <w:pPr>
              <w:spacing w:after="0" w:line="240" w:lineRule="auto"/>
              <w:rPr>
                <w:rFonts w:ascii="Franklin Gothic Heavy" w:hAnsi="Franklin Gothic Heavy"/>
                <w:color w:val="FFFFFF"/>
                <w:sz w:val="12"/>
                <w:szCs w:val="12"/>
              </w:rPr>
            </w:pPr>
          </w:p>
          <w:p w:rsidR="00E04A44" w:rsidRPr="00FF7C87" w:rsidRDefault="00E04A44" w:rsidP="00E04A44">
            <w:pPr>
              <w:spacing w:after="0" w:line="240" w:lineRule="auto"/>
              <w:rPr>
                <w:rFonts w:ascii="Franklin Gothic Heavy" w:hAnsi="Franklin Gothic Heavy"/>
                <w:color w:val="FFFFFF"/>
                <w:sz w:val="28"/>
                <w:szCs w:val="28"/>
              </w:rPr>
            </w:pPr>
            <w:r>
              <w:rPr>
                <w:rFonts w:ascii="Franklin Gothic Heavy" w:hAnsi="Franklin Gothic Heavy"/>
                <w:color w:val="FFFFFF"/>
                <w:sz w:val="28"/>
              </w:rPr>
              <w:t>4. SITUATION FINANCIÈRE (1/2 PAGE)</w:t>
            </w:r>
          </w:p>
          <w:p w:rsidR="00E04A44" w:rsidRPr="00FF7C87" w:rsidRDefault="00E04A44" w:rsidP="00E04A44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E04A44" w:rsidRPr="00FF7C87" w:rsidTr="00E04A44">
        <w:tc>
          <w:tcPr>
            <w:tcW w:w="14580" w:type="dxa"/>
            <w:tcBorders>
              <w:top w:val="single" w:sz="12" w:space="0" w:color="auto"/>
            </w:tcBorders>
            <w:shd w:val="clear" w:color="auto" w:fill="auto"/>
          </w:tcPr>
          <w:p w:rsidR="005937C8" w:rsidRDefault="005937C8" w:rsidP="00EE48D2">
            <w:pPr>
              <w:spacing w:after="0" w:line="240" w:lineRule="auto"/>
              <w:rPr>
                <w:i/>
              </w:rPr>
            </w:pPr>
          </w:p>
          <w:p w:rsidR="00EE48D2" w:rsidRDefault="00EE48D2" w:rsidP="00EE48D2">
            <w:pPr>
              <w:spacing w:after="0" w:line="240" w:lineRule="auto"/>
              <w:rPr>
                <w:i/>
              </w:rPr>
            </w:pPr>
          </w:p>
          <w:p w:rsidR="00EE48D2" w:rsidRDefault="00EE48D2" w:rsidP="00EE48D2">
            <w:pPr>
              <w:spacing w:after="0" w:line="240" w:lineRule="auto"/>
              <w:rPr>
                <w:i/>
              </w:rPr>
            </w:pPr>
          </w:p>
          <w:p w:rsidR="00EE48D2" w:rsidRDefault="00EE48D2" w:rsidP="00EE48D2">
            <w:pPr>
              <w:spacing w:after="0" w:line="240" w:lineRule="auto"/>
              <w:rPr>
                <w:i/>
              </w:rPr>
            </w:pPr>
          </w:p>
          <w:p w:rsidR="00EE48D2" w:rsidRDefault="00EE48D2" w:rsidP="00EE48D2">
            <w:pPr>
              <w:spacing w:after="0" w:line="240" w:lineRule="auto"/>
              <w:rPr>
                <w:i/>
              </w:rPr>
            </w:pPr>
          </w:p>
          <w:p w:rsidR="00EE48D2" w:rsidRDefault="00EE48D2" w:rsidP="00EE48D2">
            <w:pPr>
              <w:spacing w:after="0" w:line="240" w:lineRule="auto"/>
              <w:rPr>
                <w:i/>
              </w:rPr>
            </w:pPr>
          </w:p>
          <w:p w:rsidR="00EE48D2" w:rsidRDefault="00EE48D2" w:rsidP="00EE48D2">
            <w:pPr>
              <w:spacing w:after="0" w:line="240" w:lineRule="auto"/>
              <w:rPr>
                <w:i/>
              </w:rPr>
            </w:pPr>
          </w:p>
          <w:p w:rsidR="00EE48D2" w:rsidRDefault="00EE48D2" w:rsidP="00EE48D2">
            <w:pPr>
              <w:spacing w:after="0" w:line="240" w:lineRule="auto"/>
              <w:rPr>
                <w:i/>
              </w:rPr>
            </w:pPr>
          </w:p>
          <w:p w:rsidR="00EE48D2" w:rsidRPr="00FF7C87" w:rsidRDefault="00EE48D2" w:rsidP="00EE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</w:tbl>
    <w:p w:rsidR="00F2609C" w:rsidRDefault="00F2609C" w:rsidP="00E04A44">
      <w:pPr>
        <w:spacing w:after="0" w:line="240" w:lineRule="auto"/>
        <w:ind w:right="-360"/>
        <w:jc w:val="both"/>
        <w:rPr>
          <w:rFonts w:ascii="Times New Roman" w:eastAsia="Times New Roman" w:hAnsi="Times New Roman"/>
          <w:i/>
          <w:iCs/>
          <w:highlight w:val="green"/>
        </w:rPr>
      </w:pPr>
    </w:p>
    <w:tbl>
      <w:tblPr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E04A44" w:rsidRPr="00FF7C87" w:rsidTr="00E04A44">
        <w:tc>
          <w:tcPr>
            <w:tcW w:w="14580" w:type="dxa"/>
            <w:shd w:val="clear" w:color="auto" w:fill="02AFA2"/>
            <w:vAlign w:val="center"/>
          </w:tcPr>
          <w:p w:rsidR="00E04A44" w:rsidRPr="00FF7C87" w:rsidRDefault="00E04A44" w:rsidP="00E04A44">
            <w:pPr>
              <w:spacing w:after="0" w:line="240" w:lineRule="auto"/>
              <w:rPr>
                <w:rFonts w:ascii="Franklin Gothic Heavy" w:hAnsi="Franklin Gothic Heavy"/>
                <w:color w:val="FFFFFF"/>
                <w:sz w:val="12"/>
                <w:szCs w:val="12"/>
              </w:rPr>
            </w:pPr>
          </w:p>
          <w:p w:rsidR="00E04A44" w:rsidRPr="00FF7C87" w:rsidRDefault="00E04A44" w:rsidP="00E04A44">
            <w:pPr>
              <w:spacing w:after="0" w:line="240" w:lineRule="auto"/>
              <w:rPr>
                <w:rFonts w:ascii="Franklin Gothic Heavy" w:hAnsi="Franklin Gothic Heavy"/>
                <w:color w:val="FFFFFF"/>
                <w:sz w:val="28"/>
                <w:szCs w:val="28"/>
              </w:rPr>
            </w:pPr>
            <w:r>
              <w:rPr>
                <w:rFonts w:ascii="Franklin Gothic Heavy" w:hAnsi="Franklin Gothic Heavy"/>
                <w:color w:val="FFFFFF"/>
                <w:sz w:val="28"/>
              </w:rPr>
              <w:t>5. THÈMES TRANSVERSAUX (1/2-1 PAGE)</w:t>
            </w:r>
          </w:p>
          <w:p w:rsidR="00E04A44" w:rsidRPr="00FF7C87" w:rsidRDefault="00E04A44" w:rsidP="00E04A44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E04A44" w:rsidRPr="00FF7C87" w:rsidTr="00E0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4A44" w:rsidRDefault="00E04A44" w:rsidP="00EE48D2">
            <w:pPr>
              <w:spacing w:after="0" w:line="240" w:lineRule="auto"/>
              <w:ind w:right="72"/>
              <w:jc w:val="both"/>
              <w:rPr>
                <w:rFonts w:ascii="Franklin Gothic Demi" w:eastAsia="Times New Roman" w:hAnsi="Franklin Gothic Demi"/>
                <w:bCs/>
              </w:rPr>
            </w:pPr>
          </w:p>
          <w:p w:rsidR="00EE48D2" w:rsidRDefault="00EE48D2" w:rsidP="00EE48D2">
            <w:pPr>
              <w:spacing w:after="0" w:line="240" w:lineRule="auto"/>
              <w:ind w:right="72"/>
              <w:jc w:val="both"/>
              <w:rPr>
                <w:rFonts w:ascii="Franklin Gothic Demi" w:eastAsia="Times New Roman" w:hAnsi="Franklin Gothic Demi"/>
                <w:bCs/>
              </w:rPr>
            </w:pPr>
          </w:p>
          <w:p w:rsidR="00EE48D2" w:rsidRDefault="00EE48D2" w:rsidP="00EE48D2">
            <w:pPr>
              <w:spacing w:after="0" w:line="240" w:lineRule="auto"/>
              <w:ind w:right="72"/>
              <w:jc w:val="both"/>
              <w:rPr>
                <w:rFonts w:ascii="Franklin Gothic Demi" w:eastAsia="Times New Roman" w:hAnsi="Franklin Gothic Demi"/>
                <w:bCs/>
              </w:rPr>
            </w:pPr>
          </w:p>
          <w:p w:rsidR="00EE48D2" w:rsidRDefault="00EE48D2" w:rsidP="00EE48D2">
            <w:pPr>
              <w:spacing w:after="0" w:line="240" w:lineRule="auto"/>
              <w:ind w:right="72"/>
              <w:jc w:val="both"/>
              <w:rPr>
                <w:rFonts w:ascii="Franklin Gothic Demi" w:eastAsia="Times New Roman" w:hAnsi="Franklin Gothic Demi"/>
                <w:bCs/>
              </w:rPr>
            </w:pPr>
          </w:p>
          <w:p w:rsidR="00EE48D2" w:rsidRDefault="00EE48D2" w:rsidP="00EE48D2">
            <w:pPr>
              <w:spacing w:after="0" w:line="240" w:lineRule="auto"/>
              <w:ind w:right="72"/>
              <w:jc w:val="both"/>
              <w:rPr>
                <w:rFonts w:ascii="Franklin Gothic Demi" w:eastAsia="Times New Roman" w:hAnsi="Franklin Gothic Demi"/>
                <w:bCs/>
              </w:rPr>
            </w:pPr>
          </w:p>
          <w:p w:rsidR="00EE48D2" w:rsidRDefault="00EE48D2" w:rsidP="00EE48D2">
            <w:pPr>
              <w:spacing w:after="0" w:line="240" w:lineRule="auto"/>
              <w:ind w:right="72"/>
              <w:jc w:val="both"/>
              <w:rPr>
                <w:rFonts w:ascii="Franklin Gothic Demi" w:eastAsia="Times New Roman" w:hAnsi="Franklin Gothic Demi"/>
                <w:bCs/>
              </w:rPr>
            </w:pPr>
          </w:p>
          <w:p w:rsidR="00EE48D2" w:rsidRDefault="00EE48D2" w:rsidP="00EE48D2">
            <w:pPr>
              <w:spacing w:after="0" w:line="240" w:lineRule="auto"/>
              <w:ind w:right="72"/>
              <w:jc w:val="both"/>
              <w:rPr>
                <w:rFonts w:ascii="Franklin Gothic Demi" w:eastAsia="Times New Roman" w:hAnsi="Franklin Gothic Demi"/>
                <w:bCs/>
              </w:rPr>
            </w:pPr>
          </w:p>
          <w:p w:rsidR="00EE48D2" w:rsidRPr="00EE48D2" w:rsidRDefault="00EE48D2" w:rsidP="00EE48D2">
            <w:pPr>
              <w:spacing w:after="0" w:line="240" w:lineRule="auto"/>
              <w:ind w:right="72"/>
              <w:jc w:val="both"/>
              <w:rPr>
                <w:rFonts w:ascii="Franklin Gothic Demi" w:eastAsia="Times New Roman" w:hAnsi="Franklin Gothic Demi"/>
                <w:bCs/>
              </w:rPr>
            </w:pPr>
          </w:p>
        </w:tc>
      </w:tr>
    </w:tbl>
    <w:p w:rsidR="00E04A44" w:rsidRPr="00F2609C" w:rsidRDefault="00E04A44" w:rsidP="00F2609C">
      <w:pPr>
        <w:spacing w:after="0" w:line="240" w:lineRule="auto"/>
        <w:rPr>
          <w:rFonts w:ascii="Franklin Gothic Demi" w:eastAsia="Times New Roman" w:hAnsi="Franklin Gothic Demi" w:cs="Times New Roman"/>
          <w:sz w:val="20"/>
          <w:szCs w:val="20"/>
        </w:rPr>
      </w:pPr>
    </w:p>
    <w:tbl>
      <w:tblPr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E04A44" w:rsidRPr="00FF7C87" w:rsidTr="00E04A44">
        <w:tc>
          <w:tcPr>
            <w:tcW w:w="14580" w:type="dxa"/>
            <w:shd w:val="clear" w:color="auto" w:fill="02AFA2"/>
            <w:vAlign w:val="center"/>
          </w:tcPr>
          <w:p w:rsidR="00E04A44" w:rsidRPr="00FF7C87" w:rsidRDefault="00E04A44" w:rsidP="00E04A44">
            <w:pPr>
              <w:spacing w:after="0" w:line="240" w:lineRule="auto"/>
              <w:rPr>
                <w:rFonts w:ascii="Franklin Gothic Heavy" w:hAnsi="Franklin Gothic Heavy"/>
                <w:color w:val="FFFFFF"/>
                <w:sz w:val="8"/>
                <w:szCs w:val="8"/>
              </w:rPr>
            </w:pPr>
          </w:p>
          <w:p w:rsidR="00E04A44" w:rsidRPr="00FF7C87" w:rsidRDefault="00E04A44" w:rsidP="00E04A44">
            <w:pPr>
              <w:spacing w:after="0" w:line="240" w:lineRule="auto"/>
              <w:rPr>
                <w:rFonts w:ascii="Franklin Gothic Heavy" w:hAnsi="Franklin Gothic Heavy"/>
                <w:color w:val="FFFFFF"/>
                <w:sz w:val="28"/>
                <w:szCs w:val="28"/>
              </w:rPr>
            </w:pPr>
            <w:r>
              <w:rPr>
                <w:rFonts w:ascii="Franklin Gothic Heavy" w:hAnsi="Franklin Gothic Heavy"/>
                <w:color w:val="FFFFFF"/>
                <w:sz w:val="28"/>
              </w:rPr>
              <w:t>6. PLANS POUR LA PROCHAINE PÉRIODE DE RÉFÉRENCE (1/2-1 PAGE)</w:t>
            </w:r>
          </w:p>
          <w:p w:rsidR="00E04A44" w:rsidRPr="00FF7C87" w:rsidRDefault="00E04A44" w:rsidP="00E04A44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E04A44" w:rsidRPr="00FF7C87" w:rsidTr="00191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14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4A44" w:rsidRDefault="00E04A44" w:rsidP="00E04A44">
            <w:pPr>
              <w:spacing w:after="0" w:line="240" w:lineRule="auto"/>
              <w:ind w:right="76"/>
              <w:jc w:val="both"/>
              <w:rPr>
                <w:i/>
              </w:rPr>
            </w:pPr>
          </w:p>
          <w:p w:rsidR="00EE48D2" w:rsidRDefault="00EE48D2" w:rsidP="00E04A44">
            <w:pPr>
              <w:spacing w:after="0" w:line="240" w:lineRule="auto"/>
              <w:ind w:right="76"/>
              <w:jc w:val="both"/>
              <w:rPr>
                <w:i/>
              </w:rPr>
            </w:pPr>
          </w:p>
          <w:p w:rsidR="00EE48D2" w:rsidRDefault="00EE48D2" w:rsidP="00E04A44">
            <w:pPr>
              <w:spacing w:after="0" w:line="240" w:lineRule="auto"/>
              <w:ind w:right="76"/>
              <w:jc w:val="both"/>
              <w:rPr>
                <w:i/>
              </w:rPr>
            </w:pPr>
          </w:p>
          <w:p w:rsidR="00EE48D2" w:rsidRDefault="00EE48D2" w:rsidP="00E04A44">
            <w:pPr>
              <w:spacing w:after="0" w:line="240" w:lineRule="auto"/>
              <w:ind w:right="76"/>
              <w:jc w:val="both"/>
              <w:rPr>
                <w:i/>
              </w:rPr>
            </w:pPr>
          </w:p>
          <w:p w:rsidR="00EE48D2" w:rsidRDefault="00EE48D2" w:rsidP="00E04A44">
            <w:pPr>
              <w:spacing w:after="0" w:line="240" w:lineRule="auto"/>
              <w:ind w:right="76"/>
              <w:jc w:val="both"/>
              <w:rPr>
                <w:i/>
              </w:rPr>
            </w:pPr>
          </w:p>
          <w:p w:rsidR="000C56EA" w:rsidRDefault="000C56EA" w:rsidP="00E04A44">
            <w:pPr>
              <w:spacing w:after="0" w:line="240" w:lineRule="auto"/>
              <w:ind w:right="76"/>
              <w:jc w:val="both"/>
              <w:rPr>
                <w:i/>
              </w:rPr>
            </w:pPr>
          </w:p>
          <w:p w:rsidR="000C56EA" w:rsidRDefault="000C56EA" w:rsidP="00E04A44">
            <w:pPr>
              <w:spacing w:after="0" w:line="240" w:lineRule="auto"/>
              <w:ind w:right="76"/>
              <w:jc w:val="both"/>
              <w:rPr>
                <w:i/>
              </w:rPr>
            </w:pPr>
          </w:p>
          <w:p w:rsidR="000C56EA" w:rsidRDefault="000C56EA" w:rsidP="00E04A44">
            <w:pPr>
              <w:spacing w:after="0" w:line="240" w:lineRule="auto"/>
              <w:ind w:right="76"/>
              <w:jc w:val="both"/>
              <w:rPr>
                <w:i/>
              </w:rPr>
            </w:pPr>
          </w:p>
          <w:p w:rsidR="000C56EA" w:rsidRDefault="000C56EA" w:rsidP="00E04A44">
            <w:pPr>
              <w:spacing w:after="0" w:line="240" w:lineRule="auto"/>
              <w:ind w:right="76"/>
              <w:jc w:val="both"/>
              <w:rPr>
                <w:i/>
              </w:rPr>
            </w:pPr>
          </w:p>
          <w:p w:rsidR="000C56EA" w:rsidRDefault="000C56EA" w:rsidP="00E04A44">
            <w:pPr>
              <w:spacing w:after="0" w:line="240" w:lineRule="auto"/>
              <w:ind w:right="76"/>
              <w:jc w:val="both"/>
              <w:rPr>
                <w:i/>
              </w:rPr>
            </w:pPr>
          </w:p>
          <w:p w:rsidR="000C56EA" w:rsidRDefault="000C56EA" w:rsidP="00E04A44">
            <w:pPr>
              <w:spacing w:after="0" w:line="240" w:lineRule="auto"/>
              <w:ind w:right="76"/>
              <w:jc w:val="both"/>
              <w:rPr>
                <w:i/>
              </w:rPr>
            </w:pPr>
          </w:p>
          <w:p w:rsidR="00EE48D2" w:rsidRPr="00FF7C87" w:rsidRDefault="00EE48D2" w:rsidP="00E04A44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i/>
                <w:iCs/>
              </w:rPr>
            </w:pPr>
          </w:p>
        </w:tc>
      </w:tr>
    </w:tbl>
    <w:p w:rsidR="00E04A44" w:rsidRDefault="00E04A44" w:rsidP="00E0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6EA" w:rsidRPr="00F2609C" w:rsidRDefault="000C56EA" w:rsidP="00E0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E04A44" w:rsidRPr="00FF7C87" w:rsidTr="00E04A44">
        <w:tc>
          <w:tcPr>
            <w:tcW w:w="14580" w:type="dxa"/>
            <w:shd w:val="clear" w:color="auto" w:fill="02AFA2"/>
            <w:vAlign w:val="center"/>
          </w:tcPr>
          <w:p w:rsidR="00E04A44" w:rsidRPr="00FF7C87" w:rsidRDefault="00E04A44" w:rsidP="00E04A44">
            <w:pPr>
              <w:spacing w:after="0" w:line="240" w:lineRule="auto"/>
              <w:rPr>
                <w:rFonts w:ascii="Franklin Gothic Heavy" w:hAnsi="Franklin Gothic Heavy"/>
                <w:color w:val="FFFFFF"/>
                <w:sz w:val="8"/>
                <w:szCs w:val="8"/>
              </w:rPr>
            </w:pPr>
          </w:p>
          <w:p w:rsidR="00E04A44" w:rsidRPr="00FF7C87" w:rsidRDefault="00E04A44" w:rsidP="000C56EA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8"/>
              </w:rPr>
            </w:pPr>
            <w:r>
              <w:rPr>
                <w:rFonts w:ascii="Franklin Gothic Heavy" w:hAnsi="Franklin Gothic Heavy"/>
                <w:color w:val="FFFFFF"/>
                <w:sz w:val="28"/>
              </w:rPr>
              <w:t xml:space="preserve">7. </w:t>
            </w:r>
            <w:r w:rsidR="000C56EA">
              <w:rPr>
                <w:rFonts w:ascii="Franklin Gothic Heavy" w:hAnsi="Franklin Gothic Heavy"/>
                <w:caps/>
                <w:color w:val="FFFFFF"/>
                <w:sz w:val="28"/>
              </w:rPr>
              <w:t>RedevabilitÉ</w:t>
            </w:r>
            <w:r w:rsidR="000C56EA" w:rsidRPr="00233342">
              <w:rPr>
                <w:rFonts w:ascii="Franklin Gothic Heavy" w:hAnsi="Franklin Gothic Heavy"/>
                <w:caps/>
                <w:color w:val="FFFFFF"/>
                <w:sz w:val="28"/>
              </w:rPr>
              <w:t xml:space="preserve"> aux b</w:t>
            </w:r>
            <w:r w:rsidR="000C56EA">
              <w:rPr>
                <w:rFonts w:ascii="Franklin Gothic Heavy" w:hAnsi="Franklin Gothic Heavy"/>
                <w:caps/>
                <w:color w:val="FFFFFF"/>
                <w:sz w:val="28"/>
              </w:rPr>
              <w:t>É</w:t>
            </w:r>
            <w:r w:rsidR="000C56EA" w:rsidRPr="00233342">
              <w:rPr>
                <w:rFonts w:ascii="Franklin Gothic Heavy" w:hAnsi="Franklin Gothic Heavy"/>
                <w:caps/>
                <w:color w:val="FFFFFF"/>
                <w:sz w:val="28"/>
              </w:rPr>
              <w:t>n</w:t>
            </w:r>
            <w:r w:rsidR="000C56EA">
              <w:rPr>
                <w:rFonts w:ascii="Franklin Gothic Heavy" w:hAnsi="Franklin Gothic Heavy"/>
                <w:caps/>
                <w:color w:val="FFFFFF"/>
                <w:sz w:val="28"/>
              </w:rPr>
              <w:t>É</w:t>
            </w:r>
            <w:r w:rsidR="000C56EA" w:rsidRPr="00233342">
              <w:rPr>
                <w:rFonts w:ascii="Franklin Gothic Heavy" w:hAnsi="Franklin Gothic Heavy"/>
                <w:caps/>
                <w:color w:val="FFFFFF"/>
                <w:sz w:val="28"/>
              </w:rPr>
              <w:t>ficiaires</w:t>
            </w:r>
            <w:r w:rsidR="000C56EA" w:rsidRPr="00233342">
              <w:rPr>
                <w:rFonts w:ascii="Franklin Gothic Heavy" w:hAnsi="Franklin Gothic Heavy"/>
                <w:color w:val="FFFFFF"/>
                <w:sz w:val="28"/>
              </w:rPr>
              <w:t xml:space="preserve"> </w:t>
            </w:r>
            <w:r w:rsidR="000C56EA">
              <w:rPr>
                <w:rFonts w:ascii="Franklin Gothic Heavy" w:hAnsi="Franklin Gothic Heavy"/>
                <w:color w:val="FFFFFF"/>
                <w:sz w:val="28"/>
              </w:rPr>
              <w:t>(3-</w:t>
            </w:r>
            <w:r w:rsidR="000C56EA">
              <w:rPr>
                <w:rFonts w:ascii="Franklin Gothic Heavy" w:hAnsi="Franklin Gothic Heavy"/>
                <w:color w:val="FFFFFF"/>
                <w:sz w:val="28"/>
                <w:szCs w:val="28"/>
              </w:rPr>
              <w:t>4</w:t>
            </w:r>
            <w:r w:rsidR="000C56EA" w:rsidRPr="00233342">
              <w:rPr>
                <w:rFonts w:ascii="Franklin Gothic Heavy" w:hAnsi="Franklin Gothic Heavy"/>
                <w:color w:val="FFFFFF"/>
                <w:sz w:val="28"/>
                <w:szCs w:val="28"/>
              </w:rPr>
              <w:t> PHRASES</w:t>
            </w:r>
            <w:r w:rsidR="000C56EA">
              <w:rPr>
                <w:rFonts w:ascii="Franklin Gothic Heavy" w:hAnsi="Franklin Gothic Heavy"/>
                <w:color w:val="FFFFFF"/>
                <w:sz w:val="28"/>
              </w:rPr>
              <w:t>)</w:t>
            </w:r>
          </w:p>
        </w:tc>
      </w:tr>
      <w:tr w:rsidR="00E04A44" w:rsidRPr="00FF7C87" w:rsidTr="00E04A4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14580" w:type="dxa"/>
            <w:shd w:val="clear" w:color="auto" w:fill="auto"/>
          </w:tcPr>
          <w:p w:rsidR="00E04A44" w:rsidRDefault="00E04A44" w:rsidP="00E0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EE48D2" w:rsidRDefault="00EE48D2" w:rsidP="00E0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EE48D2" w:rsidRDefault="00EE48D2" w:rsidP="00E0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EE48D2" w:rsidRDefault="00EE48D2" w:rsidP="00E0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EE48D2" w:rsidRDefault="00EE48D2" w:rsidP="00E0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EE48D2" w:rsidRDefault="00EE48D2" w:rsidP="00E0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EE48D2" w:rsidRDefault="00EE48D2" w:rsidP="00E0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EE48D2" w:rsidRDefault="00EE48D2" w:rsidP="00E0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EE48D2" w:rsidRDefault="00EE48D2" w:rsidP="00E0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E0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bookmarkStart w:id="0" w:name="_GoBack"/>
            <w:bookmarkEnd w:id="0"/>
          </w:p>
          <w:p w:rsidR="000C56EA" w:rsidRDefault="000C56EA" w:rsidP="00E0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E0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E0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EE48D2" w:rsidRPr="00FF7C87" w:rsidRDefault="00EE48D2" w:rsidP="00E0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</w:tbl>
    <w:p w:rsidR="00E04A44" w:rsidRDefault="00E04A44" w:rsidP="00E04A44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tbl>
      <w:tblPr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0C56EA" w:rsidRPr="00FF7C87" w:rsidTr="00033612">
        <w:tc>
          <w:tcPr>
            <w:tcW w:w="14580" w:type="dxa"/>
            <w:shd w:val="clear" w:color="auto" w:fill="02AFA2"/>
            <w:vAlign w:val="center"/>
          </w:tcPr>
          <w:p w:rsidR="000C56EA" w:rsidRPr="00FF7C87" w:rsidRDefault="000C56EA" w:rsidP="00033612">
            <w:pPr>
              <w:spacing w:after="0" w:line="240" w:lineRule="auto"/>
              <w:rPr>
                <w:rFonts w:ascii="Franklin Gothic Heavy" w:hAnsi="Franklin Gothic Heavy"/>
                <w:color w:val="FFFFFF"/>
                <w:sz w:val="8"/>
                <w:szCs w:val="8"/>
              </w:rPr>
            </w:pPr>
          </w:p>
          <w:p w:rsidR="000C56EA" w:rsidRPr="00FF7C87" w:rsidRDefault="000C56EA" w:rsidP="00033612">
            <w:pPr>
              <w:spacing w:after="0" w:line="240" w:lineRule="auto"/>
              <w:rPr>
                <w:rFonts w:ascii="Franklin Gothic Heavy" w:hAnsi="Franklin Gothic Heavy"/>
                <w:color w:val="FFFFFF"/>
                <w:sz w:val="28"/>
                <w:szCs w:val="28"/>
              </w:rPr>
            </w:pPr>
            <w:r>
              <w:rPr>
                <w:rFonts w:ascii="Franklin Gothic Heavy" w:hAnsi="Franklin Gothic Heavy"/>
                <w:color w:val="FFFFFF"/>
                <w:sz w:val="28"/>
              </w:rPr>
              <w:t>8</w:t>
            </w:r>
            <w:r>
              <w:rPr>
                <w:rFonts w:ascii="Franklin Gothic Heavy" w:hAnsi="Franklin Gothic Heavy"/>
                <w:color w:val="FFFFFF"/>
                <w:sz w:val="28"/>
              </w:rPr>
              <w:t>. PHOTOS ET RÉCITS (2-3 PAGES)</w:t>
            </w:r>
          </w:p>
          <w:p w:rsidR="000C56EA" w:rsidRPr="00FF7C87" w:rsidRDefault="000C56EA" w:rsidP="00033612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0C56EA" w:rsidRPr="00FF7C87" w:rsidTr="00033612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14580" w:type="dxa"/>
            <w:shd w:val="clear" w:color="auto" w:fill="auto"/>
          </w:tcPr>
          <w:p w:rsidR="000C56EA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C56EA" w:rsidRPr="00FF7C87" w:rsidRDefault="000C56EA" w:rsidP="00033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</w:tbl>
    <w:p w:rsidR="000C56EA" w:rsidRDefault="000C56EA" w:rsidP="00E04A44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sectPr w:rsidR="000C56EA" w:rsidSect="00E04A44">
      <w:headerReference w:type="default" r:id="rId8"/>
      <w:footerReference w:type="default" r:id="rId9"/>
      <w:pgSz w:w="15840" w:h="12240" w:orient="landscape" w:code="1"/>
      <w:pgMar w:top="547" w:right="720" w:bottom="547" w:left="72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4C" w:rsidRDefault="00D11E4C" w:rsidP="00E04A44">
      <w:pPr>
        <w:spacing w:after="0" w:line="240" w:lineRule="auto"/>
      </w:pPr>
      <w:r>
        <w:separator/>
      </w:r>
    </w:p>
  </w:endnote>
  <w:endnote w:type="continuationSeparator" w:id="0">
    <w:p w:rsidR="00D11E4C" w:rsidRDefault="00D11E4C" w:rsidP="00E0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D3" w:rsidRDefault="004D37D3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48895</wp:posOffset>
          </wp:positionV>
          <wp:extent cx="9283065" cy="428625"/>
          <wp:effectExtent l="19050" t="0" r="0" b="0"/>
          <wp:wrapNone/>
          <wp:docPr id="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06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37D3" w:rsidRDefault="004D37D3">
    <w:pPr>
      <w:pStyle w:val="Footer"/>
      <w:jc w:val="right"/>
    </w:pPr>
    <w:r>
      <w:t xml:space="preserve">Page </w:t>
    </w:r>
    <w:r w:rsidR="00F95A2C">
      <w:rPr>
        <w:b/>
        <w:sz w:val="24"/>
      </w:rPr>
      <w:fldChar w:fldCharType="begin"/>
    </w:r>
    <w:r>
      <w:rPr>
        <w:b/>
      </w:rPr>
      <w:instrText xml:space="preserve"> PAGE </w:instrText>
    </w:r>
    <w:r w:rsidR="00F95A2C">
      <w:rPr>
        <w:b/>
        <w:sz w:val="24"/>
      </w:rPr>
      <w:fldChar w:fldCharType="separate"/>
    </w:r>
    <w:r w:rsidR="000C56EA">
      <w:rPr>
        <w:b/>
        <w:noProof/>
      </w:rPr>
      <w:t>6</w:t>
    </w:r>
    <w:r w:rsidR="00F95A2C">
      <w:rPr>
        <w:b/>
        <w:sz w:val="24"/>
      </w:rPr>
      <w:fldChar w:fldCharType="end"/>
    </w:r>
    <w:r>
      <w:t xml:space="preserve"> sur </w:t>
    </w:r>
    <w:r w:rsidR="00F95A2C">
      <w:rPr>
        <w:b/>
        <w:sz w:val="24"/>
      </w:rPr>
      <w:fldChar w:fldCharType="begin"/>
    </w:r>
    <w:r>
      <w:rPr>
        <w:b/>
      </w:rPr>
      <w:instrText xml:space="preserve"> NUMPAGES  </w:instrText>
    </w:r>
    <w:r w:rsidR="00F95A2C">
      <w:rPr>
        <w:b/>
        <w:sz w:val="24"/>
      </w:rPr>
      <w:fldChar w:fldCharType="separate"/>
    </w:r>
    <w:r w:rsidR="000C56EA">
      <w:rPr>
        <w:b/>
        <w:noProof/>
      </w:rPr>
      <w:t>7</w:t>
    </w:r>
    <w:r w:rsidR="00F95A2C">
      <w:rPr>
        <w:b/>
        <w:sz w:val="24"/>
      </w:rPr>
      <w:fldChar w:fldCharType="end"/>
    </w:r>
    <w:r>
      <w:rPr>
        <w:b/>
        <w:sz w:val="24"/>
      </w:rPr>
      <w:t xml:space="preserve">   </w:t>
    </w:r>
    <w:r>
      <w:rPr>
        <w:b/>
        <w:color w:val="FFFFFF"/>
        <w:sz w:val="24"/>
      </w:rPr>
      <w:t>.</w:t>
    </w:r>
  </w:p>
  <w:p w:rsidR="004D37D3" w:rsidRDefault="004D37D3" w:rsidP="00E04A44">
    <w:pPr>
      <w:pStyle w:val="Footer"/>
      <w:tabs>
        <w:tab w:val="clear" w:pos="4680"/>
        <w:tab w:val="clear" w:pos="9360"/>
        <w:tab w:val="left" w:pos="17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4C" w:rsidRDefault="00D11E4C" w:rsidP="00E04A44">
      <w:pPr>
        <w:spacing w:after="0" w:line="240" w:lineRule="auto"/>
      </w:pPr>
      <w:r>
        <w:separator/>
      </w:r>
    </w:p>
  </w:footnote>
  <w:footnote w:type="continuationSeparator" w:id="0">
    <w:p w:rsidR="00D11E4C" w:rsidRDefault="00D11E4C" w:rsidP="00E0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D3" w:rsidRDefault="000C56EA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328.2pt;margin-top:.05pt;width:402.1pt;height:30.6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" filled="f" stroked="f" strokeweight=".5pt">
          <v:textbox>
            <w:txbxContent>
              <w:p w:rsidR="004D37D3" w:rsidRPr="00FF7C87" w:rsidRDefault="00D45AFC" w:rsidP="00E04A44">
                <w:pPr>
                  <w:jc w:val="right"/>
                  <w:rPr>
                    <w:rFonts w:ascii="Franklin Gothic Medium Cond" w:hAnsi="Franklin Gothic Medium Cond"/>
                    <w:color w:val="404040"/>
                    <w:sz w:val="40"/>
                    <w:szCs w:val="40"/>
                  </w:rPr>
                </w:pPr>
                <w:r>
                  <w:rPr>
                    <w:rFonts w:ascii="Franklin Gothic Medium Cond" w:hAnsi="Franklin Gothic Medium Cond"/>
                    <w:color w:val="404040"/>
                    <w:sz w:val="40"/>
                  </w:rPr>
                  <w:t>RAPPORT SUR L’ETAT D’AVANCEMENT DU PROJET</w:t>
                </w:r>
              </w:p>
            </w:txbxContent>
          </v:textbox>
        </v:shape>
      </w:pict>
    </w:r>
    <w:r>
      <w:pict>
        <v:shape id="Text Box 5" o:spid="_x0000_s2051" type="#_x0000_t202" style="position:absolute;margin-left:359.5pt;margin-top:27.35pt;width:370.95pt;height:25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" filled="f" stroked="f">
          <v:textbox>
            <w:txbxContent>
              <w:p w:rsidR="004D37D3" w:rsidRPr="00D45AFC" w:rsidRDefault="004D37D3" w:rsidP="00D45AFC">
                <w:pPr>
                  <w:rPr>
                    <w:szCs w:val="28"/>
                  </w:rPr>
                </w:pPr>
              </w:p>
            </w:txbxContent>
          </v:textbox>
        </v:shape>
      </w:pict>
    </w:r>
    <w:r w:rsidR="004D37D3">
      <w:rPr>
        <w:noProof/>
        <w:lang w:val="en-US"/>
      </w:rPr>
      <w:drawing>
        <wp:inline distT="0" distB="0" distL="0" distR="0">
          <wp:extent cx="9286875" cy="914400"/>
          <wp:effectExtent l="19050" t="0" r="9525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8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0991"/>
    <w:multiLevelType w:val="hybridMultilevel"/>
    <w:tmpl w:val="41CED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4F10"/>
    <w:multiLevelType w:val="hybridMultilevel"/>
    <w:tmpl w:val="99C6BD10"/>
    <w:lvl w:ilvl="0" w:tplc="334E831C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C721DB3"/>
    <w:multiLevelType w:val="hybridMultilevel"/>
    <w:tmpl w:val="2CC8635A"/>
    <w:lvl w:ilvl="0" w:tplc="75581FEA">
      <w:start w:val="1"/>
      <w:numFmt w:val="decimal"/>
      <w:lvlText w:val="%1."/>
      <w:lvlJc w:val="left"/>
      <w:pPr>
        <w:ind w:left="720" w:hanging="360"/>
      </w:pPr>
    </w:lvl>
    <w:lvl w:ilvl="1" w:tplc="ACB2BE1C">
      <w:start w:val="1"/>
      <w:numFmt w:val="lowerLetter"/>
      <w:lvlText w:val="%2."/>
      <w:lvlJc w:val="left"/>
      <w:pPr>
        <w:ind w:left="1440" w:hanging="360"/>
      </w:pPr>
    </w:lvl>
    <w:lvl w:ilvl="2" w:tplc="B060021C" w:tentative="1">
      <w:start w:val="1"/>
      <w:numFmt w:val="lowerRoman"/>
      <w:lvlText w:val="%3."/>
      <w:lvlJc w:val="right"/>
      <w:pPr>
        <w:ind w:left="2160" w:hanging="180"/>
      </w:pPr>
    </w:lvl>
    <w:lvl w:ilvl="3" w:tplc="3E64EC0C" w:tentative="1">
      <w:start w:val="1"/>
      <w:numFmt w:val="decimal"/>
      <w:lvlText w:val="%4."/>
      <w:lvlJc w:val="left"/>
      <w:pPr>
        <w:ind w:left="2880" w:hanging="360"/>
      </w:pPr>
    </w:lvl>
    <w:lvl w:ilvl="4" w:tplc="2F32EB5E" w:tentative="1">
      <w:start w:val="1"/>
      <w:numFmt w:val="lowerLetter"/>
      <w:lvlText w:val="%5."/>
      <w:lvlJc w:val="left"/>
      <w:pPr>
        <w:ind w:left="3600" w:hanging="360"/>
      </w:pPr>
    </w:lvl>
    <w:lvl w:ilvl="5" w:tplc="27FC367C" w:tentative="1">
      <w:start w:val="1"/>
      <w:numFmt w:val="lowerRoman"/>
      <w:lvlText w:val="%6."/>
      <w:lvlJc w:val="right"/>
      <w:pPr>
        <w:ind w:left="4320" w:hanging="180"/>
      </w:pPr>
    </w:lvl>
    <w:lvl w:ilvl="6" w:tplc="AA002E50" w:tentative="1">
      <w:start w:val="1"/>
      <w:numFmt w:val="decimal"/>
      <w:lvlText w:val="%7."/>
      <w:lvlJc w:val="left"/>
      <w:pPr>
        <w:ind w:left="5040" w:hanging="360"/>
      </w:pPr>
    </w:lvl>
    <w:lvl w:ilvl="7" w:tplc="11EAAEC4" w:tentative="1">
      <w:start w:val="1"/>
      <w:numFmt w:val="lowerLetter"/>
      <w:lvlText w:val="%8."/>
      <w:lvlJc w:val="left"/>
      <w:pPr>
        <w:ind w:left="5760" w:hanging="360"/>
      </w:pPr>
    </w:lvl>
    <w:lvl w:ilvl="8" w:tplc="0E901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4819"/>
    <w:multiLevelType w:val="hybridMultilevel"/>
    <w:tmpl w:val="3AF67ACA"/>
    <w:lvl w:ilvl="0" w:tplc="014AED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F63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6E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C6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AB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49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20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8A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AE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035CC"/>
    <w:multiLevelType w:val="hybridMultilevel"/>
    <w:tmpl w:val="1E2272C6"/>
    <w:lvl w:ilvl="0" w:tplc="6BCAB5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F964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AB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60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E1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AD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CE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28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27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64D3C"/>
    <w:multiLevelType w:val="hybridMultilevel"/>
    <w:tmpl w:val="6F28A95A"/>
    <w:lvl w:ilvl="0" w:tplc="60E6B2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74D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5A1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C7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44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E7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A7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EF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FCC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77E11"/>
    <w:multiLevelType w:val="hybridMultilevel"/>
    <w:tmpl w:val="9D542D2A"/>
    <w:lvl w:ilvl="0" w:tplc="7A3CE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3E72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E9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C8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08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CB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C4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21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45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F5063"/>
    <w:multiLevelType w:val="hybridMultilevel"/>
    <w:tmpl w:val="42AE6EBC"/>
    <w:lvl w:ilvl="0" w:tplc="46AA6D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3ED0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0B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86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42F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8B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2B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1A2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D351D"/>
    <w:multiLevelType w:val="hybridMultilevel"/>
    <w:tmpl w:val="A1C4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962AD"/>
    <w:multiLevelType w:val="hybridMultilevel"/>
    <w:tmpl w:val="D8083EAA"/>
    <w:lvl w:ilvl="0" w:tplc="6B4E1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2B2F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2C2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6F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E0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16A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EB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C6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E3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F598F"/>
    <w:multiLevelType w:val="hybridMultilevel"/>
    <w:tmpl w:val="474EF2A2"/>
    <w:lvl w:ilvl="0" w:tplc="872073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CAB56A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</w:rPr>
    </w:lvl>
    <w:lvl w:ilvl="2" w:tplc="D8A84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47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64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5A6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7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83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A2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D6B25"/>
    <w:multiLevelType w:val="hybridMultilevel"/>
    <w:tmpl w:val="93581C48"/>
    <w:lvl w:ilvl="0" w:tplc="7A5211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80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E61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C8F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A6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D4B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49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48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926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96725"/>
    <w:multiLevelType w:val="hybridMultilevel"/>
    <w:tmpl w:val="AC502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04D7C"/>
    <w:multiLevelType w:val="hybridMultilevel"/>
    <w:tmpl w:val="AD960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0568708">
      <w:numFmt w:val="bullet"/>
      <w:lvlText w:val="-"/>
      <w:lvlJc w:val="left"/>
      <w:pPr>
        <w:ind w:left="1440" w:hanging="360"/>
      </w:pPr>
      <w:rPr>
        <w:rFonts w:ascii="Calibri" w:eastAsia="Times New Roman" w:hAnsi="Calibri" w:cs="Cordia New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66B1D"/>
    <w:multiLevelType w:val="hybridMultilevel"/>
    <w:tmpl w:val="156C4604"/>
    <w:lvl w:ilvl="0" w:tplc="C0726E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B66E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C2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27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E5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843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CD6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CE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03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7378E"/>
    <w:multiLevelType w:val="hybridMultilevel"/>
    <w:tmpl w:val="3C0C04B4"/>
    <w:lvl w:ilvl="0" w:tplc="90DCB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E2D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087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04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A28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29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EA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43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687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B5F45"/>
    <w:multiLevelType w:val="hybridMultilevel"/>
    <w:tmpl w:val="C47C4700"/>
    <w:lvl w:ilvl="0" w:tplc="334E83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B0E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6B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65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47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907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2E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C53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86A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E3902"/>
    <w:multiLevelType w:val="hybridMultilevel"/>
    <w:tmpl w:val="2A1006CE"/>
    <w:lvl w:ilvl="0" w:tplc="A580CC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29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4F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44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E6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C01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C6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06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F0F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8031C0"/>
    <w:multiLevelType w:val="hybridMultilevel"/>
    <w:tmpl w:val="92A417B4"/>
    <w:lvl w:ilvl="0" w:tplc="4CCC9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967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707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EC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47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1C2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E2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A8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7AD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21360"/>
    <w:multiLevelType w:val="hybridMultilevel"/>
    <w:tmpl w:val="37DC6D1A"/>
    <w:lvl w:ilvl="0" w:tplc="624C8696">
      <w:start w:val="1"/>
      <w:numFmt w:val="decimal"/>
      <w:lvlText w:val="%1."/>
      <w:lvlJc w:val="left"/>
      <w:pPr>
        <w:ind w:left="720" w:hanging="360"/>
      </w:pPr>
    </w:lvl>
    <w:lvl w:ilvl="1" w:tplc="CAB2AA3C" w:tentative="1">
      <w:start w:val="1"/>
      <w:numFmt w:val="lowerLetter"/>
      <w:lvlText w:val="%2."/>
      <w:lvlJc w:val="left"/>
      <w:pPr>
        <w:ind w:left="1440" w:hanging="360"/>
      </w:pPr>
    </w:lvl>
    <w:lvl w:ilvl="2" w:tplc="37B81C8C" w:tentative="1">
      <w:start w:val="1"/>
      <w:numFmt w:val="lowerRoman"/>
      <w:lvlText w:val="%3."/>
      <w:lvlJc w:val="right"/>
      <w:pPr>
        <w:ind w:left="2160" w:hanging="180"/>
      </w:pPr>
    </w:lvl>
    <w:lvl w:ilvl="3" w:tplc="A8740BC6" w:tentative="1">
      <w:start w:val="1"/>
      <w:numFmt w:val="decimal"/>
      <w:lvlText w:val="%4."/>
      <w:lvlJc w:val="left"/>
      <w:pPr>
        <w:ind w:left="2880" w:hanging="360"/>
      </w:pPr>
    </w:lvl>
    <w:lvl w:ilvl="4" w:tplc="0964B90C" w:tentative="1">
      <w:start w:val="1"/>
      <w:numFmt w:val="lowerLetter"/>
      <w:lvlText w:val="%5."/>
      <w:lvlJc w:val="left"/>
      <w:pPr>
        <w:ind w:left="3600" w:hanging="360"/>
      </w:pPr>
    </w:lvl>
    <w:lvl w:ilvl="5" w:tplc="85B4B792" w:tentative="1">
      <w:start w:val="1"/>
      <w:numFmt w:val="lowerRoman"/>
      <w:lvlText w:val="%6."/>
      <w:lvlJc w:val="right"/>
      <w:pPr>
        <w:ind w:left="4320" w:hanging="180"/>
      </w:pPr>
    </w:lvl>
    <w:lvl w:ilvl="6" w:tplc="11289A4A" w:tentative="1">
      <w:start w:val="1"/>
      <w:numFmt w:val="decimal"/>
      <w:lvlText w:val="%7."/>
      <w:lvlJc w:val="left"/>
      <w:pPr>
        <w:ind w:left="5040" w:hanging="360"/>
      </w:pPr>
    </w:lvl>
    <w:lvl w:ilvl="7" w:tplc="8A462254" w:tentative="1">
      <w:start w:val="1"/>
      <w:numFmt w:val="lowerLetter"/>
      <w:lvlText w:val="%8."/>
      <w:lvlJc w:val="left"/>
      <w:pPr>
        <w:ind w:left="5760" w:hanging="360"/>
      </w:pPr>
    </w:lvl>
    <w:lvl w:ilvl="8" w:tplc="7A7EB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50654"/>
    <w:multiLevelType w:val="hybridMultilevel"/>
    <w:tmpl w:val="8766C7A0"/>
    <w:lvl w:ilvl="0" w:tplc="550C4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3CF5D6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Cordia New"/>
      </w:rPr>
    </w:lvl>
    <w:lvl w:ilvl="2" w:tplc="B8E2471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890E626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9CCCAB88" w:tentative="1">
      <w:start w:val="1"/>
      <w:numFmt w:val="lowerLetter"/>
      <w:lvlText w:val="%5."/>
      <w:lvlJc w:val="left"/>
      <w:pPr>
        <w:ind w:left="3600" w:hanging="360"/>
      </w:pPr>
    </w:lvl>
    <w:lvl w:ilvl="5" w:tplc="34121A8A" w:tentative="1">
      <w:start w:val="1"/>
      <w:numFmt w:val="lowerRoman"/>
      <w:lvlText w:val="%6."/>
      <w:lvlJc w:val="right"/>
      <w:pPr>
        <w:ind w:left="4320" w:hanging="180"/>
      </w:pPr>
    </w:lvl>
    <w:lvl w:ilvl="6" w:tplc="6C626BC0" w:tentative="1">
      <w:start w:val="1"/>
      <w:numFmt w:val="decimal"/>
      <w:lvlText w:val="%7."/>
      <w:lvlJc w:val="left"/>
      <w:pPr>
        <w:ind w:left="5040" w:hanging="360"/>
      </w:pPr>
    </w:lvl>
    <w:lvl w:ilvl="7" w:tplc="312E42E4" w:tentative="1">
      <w:start w:val="1"/>
      <w:numFmt w:val="lowerLetter"/>
      <w:lvlText w:val="%8."/>
      <w:lvlJc w:val="left"/>
      <w:pPr>
        <w:ind w:left="5760" w:hanging="360"/>
      </w:pPr>
    </w:lvl>
    <w:lvl w:ilvl="8" w:tplc="7CBCD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51B91"/>
    <w:multiLevelType w:val="hybridMultilevel"/>
    <w:tmpl w:val="87CE6018"/>
    <w:lvl w:ilvl="0" w:tplc="065EA2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62B9E"/>
    <w:multiLevelType w:val="hybridMultilevel"/>
    <w:tmpl w:val="29726ACC"/>
    <w:lvl w:ilvl="0" w:tplc="C2F4B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2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DA9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01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2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944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A4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C3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88A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6F6C32"/>
    <w:multiLevelType w:val="hybridMultilevel"/>
    <w:tmpl w:val="37E0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3217E"/>
    <w:multiLevelType w:val="hybridMultilevel"/>
    <w:tmpl w:val="38BE32BC"/>
    <w:lvl w:ilvl="0" w:tplc="E6B2E6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964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AB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60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E1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AD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CE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28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27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41808"/>
    <w:multiLevelType w:val="hybridMultilevel"/>
    <w:tmpl w:val="4FCA6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D6314"/>
    <w:multiLevelType w:val="hybridMultilevel"/>
    <w:tmpl w:val="6CCEADA6"/>
    <w:lvl w:ilvl="0" w:tplc="35B4C0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9384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4C4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5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29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245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81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84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5EA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42E9A"/>
    <w:multiLevelType w:val="hybridMultilevel"/>
    <w:tmpl w:val="F2486178"/>
    <w:lvl w:ilvl="0" w:tplc="78C8F8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A03F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82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AA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62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0C1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66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85A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347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B0C2E"/>
    <w:multiLevelType w:val="hybridMultilevel"/>
    <w:tmpl w:val="1B388940"/>
    <w:lvl w:ilvl="0" w:tplc="55E465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DCC9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E6D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0C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AE5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6D7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23E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45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4B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E1500"/>
    <w:multiLevelType w:val="hybridMultilevel"/>
    <w:tmpl w:val="90E07C9E"/>
    <w:lvl w:ilvl="0" w:tplc="6BCAB56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473869"/>
    <w:multiLevelType w:val="hybridMultilevel"/>
    <w:tmpl w:val="9312B8C4"/>
    <w:lvl w:ilvl="0" w:tplc="8A5ED06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F820CF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6FE874F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C67C19F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E0E68E88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A1E69BE4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B04FD8C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ADBC78E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BAE43B1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A417B3E"/>
    <w:multiLevelType w:val="hybridMultilevel"/>
    <w:tmpl w:val="720A5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0152F"/>
    <w:multiLevelType w:val="hybridMultilevel"/>
    <w:tmpl w:val="DFC8A6A6"/>
    <w:lvl w:ilvl="0" w:tplc="67B063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DA2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14B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89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AA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40F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E5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EE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29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D76E2"/>
    <w:multiLevelType w:val="hybridMultilevel"/>
    <w:tmpl w:val="2B1E8044"/>
    <w:lvl w:ilvl="0" w:tplc="4DA048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42A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6C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60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C7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6C0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63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6F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C88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F6188"/>
    <w:multiLevelType w:val="hybridMultilevel"/>
    <w:tmpl w:val="802C76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5A33A6"/>
    <w:multiLevelType w:val="hybridMultilevel"/>
    <w:tmpl w:val="4F06EA38"/>
    <w:lvl w:ilvl="0" w:tplc="932810E8">
      <w:start w:val="1"/>
      <w:numFmt w:val="bullet"/>
      <w:lvlText w:val=""/>
      <w:lvlJc w:val="left"/>
      <w:pPr>
        <w:tabs>
          <w:tab w:val="num" w:pos="410"/>
        </w:tabs>
        <w:ind w:left="770" w:hanging="360"/>
      </w:pPr>
      <w:rPr>
        <w:rFonts w:ascii="Wingdings" w:hAnsi="Wingdings" w:hint="default"/>
      </w:rPr>
    </w:lvl>
    <w:lvl w:ilvl="1" w:tplc="D59EC6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D49F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7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2D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ACD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CC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901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702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B42507"/>
    <w:multiLevelType w:val="hybridMultilevel"/>
    <w:tmpl w:val="68F26D86"/>
    <w:lvl w:ilvl="0" w:tplc="1428A5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E3E81"/>
    <w:multiLevelType w:val="hybridMultilevel"/>
    <w:tmpl w:val="7A1AB876"/>
    <w:lvl w:ilvl="0" w:tplc="095C6A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E25EB8A8" w:tentative="1">
      <w:start w:val="1"/>
      <w:numFmt w:val="lowerLetter"/>
      <w:lvlText w:val="%2."/>
      <w:lvlJc w:val="left"/>
      <w:pPr>
        <w:ind w:left="1440" w:hanging="360"/>
      </w:pPr>
    </w:lvl>
    <w:lvl w:ilvl="2" w:tplc="8C3EBBBE" w:tentative="1">
      <w:start w:val="1"/>
      <w:numFmt w:val="lowerRoman"/>
      <w:lvlText w:val="%3."/>
      <w:lvlJc w:val="right"/>
      <w:pPr>
        <w:ind w:left="2160" w:hanging="180"/>
      </w:pPr>
    </w:lvl>
    <w:lvl w:ilvl="3" w:tplc="E6364510" w:tentative="1">
      <w:start w:val="1"/>
      <w:numFmt w:val="decimal"/>
      <w:lvlText w:val="%4."/>
      <w:lvlJc w:val="left"/>
      <w:pPr>
        <w:ind w:left="2880" w:hanging="360"/>
      </w:pPr>
    </w:lvl>
    <w:lvl w:ilvl="4" w:tplc="F86AB47C" w:tentative="1">
      <w:start w:val="1"/>
      <w:numFmt w:val="lowerLetter"/>
      <w:lvlText w:val="%5."/>
      <w:lvlJc w:val="left"/>
      <w:pPr>
        <w:ind w:left="3600" w:hanging="360"/>
      </w:pPr>
    </w:lvl>
    <w:lvl w:ilvl="5" w:tplc="ABFEE258" w:tentative="1">
      <w:start w:val="1"/>
      <w:numFmt w:val="lowerRoman"/>
      <w:lvlText w:val="%6."/>
      <w:lvlJc w:val="right"/>
      <w:pPr>
        <w:ind w:left="4320" w:hanging="180"/>
      </w:pPr>
    </w:lvl>
    <w:lvl w:ilvl="6" w:tplc="C4D6D594" w:tentative="1">
      <w:start w:val="1"/>
      <w:numFmt w:val="decimal"/>
      <w:lvlText w:val="%7."/>
      <w:lvlJc w:val="left"/>
      <w:pPr>
        <w:ind w:left="5040" w:hanging="360"/>
      </w:pPr>
    </w:lvl>
    <w:lvl w:ilvl="7" w:tplc="4232E8AA" w:tentative="1">
      <w:start w:val="1"/>
      <w:numFmt w:val="lowerLetter"/>
      <w:lvlText w:val="%8."/>
      <w:lvlJc w:val="left"/>
      <w:pPr>
        <w:ind w:left="5760" w:hanging="360"/>
      </w:pPr>
    </w:lvl>
    <w:lvl w:ilvl="8" w:tplc="584E3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15201"/>
    <w:multiLevelType w:val="hybridMultilevel"/>
    <w:tmpl w:val="64BCE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7"/>
  </w:num>
  <w:num w:numId="5">
    <w:abstractNumId w:val="22"/>
  </w:num>
  <w:num w:numId="6">
    <w:abstractNumId w:val="20"/>
  </w:num>
  <w:num w:numId="7">
    <w:abstractNumId w:val="18"/>
  </w:num>
  <w:num w:numId="8">
    <w:abstractNumId w:val="6"/>
  </w:num>
  <w:num w:numId="9">
    <w:abstractNumId w:val="15"/>
  </w:num>
  <w:num w:numId="10">
    <w:abstractNumId w:val="35"/>
  </w:num>
  <w:num w:numId="11">
    <w:abstractNumId w:val="33"/>
  </w:num>
  <w:num w:numId="12">
    <w:abstractNumId w:val="10"/>
  </w:num>
  <w:num w:numId="13">
    <w:abstractNumId w:val="9"/>
  </w:num>
  <w:num w:numId="14">
    <w:abstractNumId w:val="26"/>
  </w:num>
  <w:num w:numId="15">
    <w:abstractNumId w:val="5"/>
  </w:num>
  <w:num w:numId="16">
    <w:abstractNumId w:val="24"/>
  </w:num>
  <w:num w:numId="17">
    <w:abstractNumId w:val="32"/>
  </w:num>
  <w:num w:numId="18">
    <w:abstractNumId w:val="28"/>
  </w:num>
  <w:num w:numId="19">
    <w:abstractNumId w:val="14"/>
  </w:num>
  <w:num w:numId="20">
    <w:abstractNumId w:val="7"/>
  </w:num>
  <w:num w:numId="21">
    <w:abstractNumId w:val="30"/>
  </w:num>
  <w:num w:numId="22">
    <w:abstractNumId w:val="2"/>
  </w:num>
  <w:num w:numId="23">
    <w:abstractNumId w:val="27"/>
  </w:num>
  <w:num w:numId="24">
    <w:abstractNumId w:val="3"/>
  </w:num>
  <w:num w:numId="25">
    <w:abstractNumId w:val="37"/>
  </w:num>
  <w:num w:numId="26">
    <w:abstractNumId w:val="8"/>
  </w:num>
  <w:num w:numId="27">
    <w:abstractNumId w:val="34"/>
  </w:num>
  <w:num w:numId="28">
    <w:abstractNumId w:val="38"/>
  </w:num>
  <w:num w:numId="29">
    <w:abstractNumId w:val="0"/>
  </w:num>
  <w:num w:numId="30">
    <w:abstractNumId w:val="36"/>
  </w:num>
  <w:num w:numId="31">
    <w:abstractNumId w:val="31"/>
  </w:num>
  <w:num w:numId="32">
    <w:abstractNumId w:val="23"/>
  </w:num>
  <w:num w:numId="33">
    <w:abstractNumId w:val="25"/>
  </w:num>
  <w:num w:numId="34">
    <w:abstractNumId w:val="13"/>
  </w:num>
  <w:num w:numId="35">
    <w:abstractNumId w:val="12"/>
  </w:num>
  <w:num w:numId="36">
    <w:abstractNumId w:val="21"/>
  </w:num>
  <w:num w:numId="37">
    <w:abstractNumId w:val="1"/>
  </w:num>
  <w:num w:numId="38">
    <w:abstractNumId w:val="4"/>
  </w:num>
  <w:num w:numId="39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18B"/>
    <w:rsid w:val="00001414"/>
    <w:rsid w:val="00002CB3"/>
    <w:rsid w:val="00086586"/>
    <w:rsid w:val="000C56EA"/>
    <w:rsid w:val="000D525C"/>
    <w:rsid w:val="00162412"/>
    <w:rsid w:val="00191508"/>
    <w:rsid w:val="001F0BAE"/>
    <w:rsid w:val="00215EB6"/>
    <w:rsid w:val="00226F96"/>
    <w:rsid w:val="002E2E95"/>
    <w:rsid w:val="00304FA5"/>
    <w:rsid w:val="00311A2A"/>
    <w:rsid w:val="004C698D"/>
    <w:rsid w:val="004D37D3"/>
    <w:rsid w:val="00536035"/>
    <w:rsid w:val="0057527A"/>
    <w:rsid w:val="005937C8"/>
    <w:rsid w:val="00614403"/>
    <w:rsid w:val="00635743"/>
    <w:rsid w:val="006C535B"/>
    <w:rsid w:val="007C3278"/>
    <w:rsid w:val="00834C0A"/>
    <w:rsid w:val="0083758A"/>
    <w:rsid w:val="0084113B"/>
    <w:rsid w:val="00842BD7"/>
    <w:rsid w:val="008711D0"/>
    <w:rsid w:val="009E42E8"/>
    <w:rsid w:val="009E67B4"/>
    <w:rsid w:val="00A6725B"/>
    <w:rsid w:val="00AB4B9D"/>
    <w:rsid w:val="00AD01F0"/>
    <w:rsid w:val="00B121E5"/>
    <w:rsid w:val="00B26049"/>
    <w:rsid w:val="00B82BEE"/>
    <w:rsid w:val="00B939C1"/>
    <w:rsid w:val="00C5475A"/>
    <w:rsid w:val="00C81F4C"/>
    <w:rsid w:val="00CA5F57"/>
    <w:rsid w:val="00D11E4C"/>
    <w:rsid w:val="00D45AFC"/>
    <w:rsid w:val="00D6051C"/>
    <w:rsid w:val="00D833ED"/>
    <w:rsid w:val="00DB492E"/>
    <w:rsid w:val="00DD6040"/>
    <w:rsid w:val="00E04A44"/>
    <w:rsid w:val="00E422D8"/>
    <w:rsid w:val="00E5337A"/>
    <w:rsid w:val="00E64775"/>
    <w:rsid w:val="00EE48D2"/>
    <w:rsid w:val="00EF318B"/>
    <w:rsid w:val="00F259F8"/>
    <w:rsid w:val="00F2609C"/>
    <w:rsid w:val="00F95A2C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E6B36D2-982A-445C-A5FF-05B9400E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B1"/>
  </w:style>
  <w:style w:type="paragraph" w:styleId="Footer">
    <w:name w:val="footer"/>
    <w:basedOn w:val="Normal"/>
    <w:link w:val="FooterChar"/>
    <w:uiPriority w:val="99"/>
    <w:unhideWhenUsed/>
    <w:rsid w:val="005B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B1"/>
  </w:style>
  <w:style w:type="paragraph" w:styleId="BalloonText">
    <w:name w:val="Balloon Text"/>
    <w:basedOn w:val="Normal"/>
    <w:link w:val="BalloonTextChar"/>
    <w:uiPriority w:val="99"/>
    <w:semiHidden/>
    <w:unhideWhenUsed/>
    <w:rsid w:val="005B1EB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1EB1"/>
    <w:rPr>
      <w:rFonts w:ascii="Tahoma" w:hAnsi="Tahoma" w:cs="Tahoma"/>
      <w:sz w:val="16"/>
      <w:szCs w:val="16"/>
      <w:lang w:val="fr-FR"/>
    </w:rPr>
  </w:style>
  <w:style w:type="paragraph" w:customStyle="1" w:styleId="BasicParagraph">
    <w:name w:val="[Basic Paragraph]"/>
    <w:basedOn w:val="Normal"/>
    <w:uiPriority w:val="99"/>
    <w:rsid w:val="00AB3F2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5DC"/>
    <w:pPr>
      <w:ind w:left="720"/>
      <w:contextualSpacing/>
    </w:pPr>
  </w:style>
  <w:style w:type="table" w:styleId="TableGrid">
    <w:name w:val="Table Grid"/>
    <w:basedOn w:val="TableNormal"/>
    <w:uiPriority w:val="59"/>
    <w:rsid w:val="0077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47FA2"/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44A2"/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251BA"/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1251BA"/>
    <w:rPr>
      <w:rFonts w:ascii="Times New Roman" w:eastAsia="Times New Roman" w:hAnsi="Times New Roman" w:cs="Times New Roman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2">
    <w:name w:val="Table List 2"/>
    <w:basedOn w:val="TableNormal"/>
    <w:rsid w:val="001251BA"/>
    <w:rPr>
      <w:rFonts w:ascii="Times New Roman" w:eastAsia="Times New Roman" w:hAnsi="Times New Roman" w:cs="Times New Roman"/>
      <w:lang w:bidi="th-TH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0D7A12"/>
    <w:rPr>
      <w:rFonts w:ascii="Times New Roman" w:eastAsia="Times New Roman" w:hAnsi="Times New Roman" w:cs="Times New Roman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547580"/>
    <w:rPr>
      <w:rFonts w:ascii="Times New Roman" w:eastAsia="Times New Roman" w:hAnsi="Times New Roman" w:cs="Times New Roman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rsid w:val="00547580"/>
    <w:rPr>
      <w:rFonts w:ascii="Times New Roman" w:eastAsia="Times New Roman" w:hAnsi="Times New Roman" w:cs="Times New Roman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A47270"/>
    <w:rPr>
      <w:rFonts w:ascii="Times New Roman" w:eastAsia="Times New Roman" w:hAnsi="Times New Roman" w:cs="Times New Roman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D3767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rsid w:val="00D37671"/>
    <w:rPr>
      <w:rFonts w:ascii="Times New Roman" w:eastAsia="Times New Roman" w:hAnsi="Times New Roman" w:cs="Cordia New"/>
      <w:i/>
      <w:iCs/>
      <w:lang w:val="fr-FR"/>
    </w:rPr>
  </w:style>
  <w:style w:type="character" w:styleId="CommentReference">
    <w:name w:val="annotation reference"/>
    <w:uiPriority w:val="99"/>
    <w:semiHidden/>
    <w:unhideWhenUsed/>
    <w:rsid w:val="00D3767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671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7671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6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7671"/>
    <w:rPr>
      <w:b/>
      <w:bCs/>
      <w:sz w:val="20"/>
      <w:szCs w:val="20"/>
      <w:lang w:val="fr-FR"/>
    </w:rPr>
  </w:style>
  <w:style w:type="paragraph" w:customStyle="1" w:styleId="LWRHeading">
    <w:name w:val="LWR Heading"/>
    <w:basedOn w:val="Header"/>
    <w:rsid w:val="002448B6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5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51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60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1452-7DEE-4503-BCAD-A24F56E9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Hlaibi</dc:creator>
  <cp:lastModifiedBy>Wesley Laytham</cp:lastModifiedBy>
  <cp:revision>4</cp:revision>
  <cp:lastPrinted>2013-07-25T14:03:00Z</cp:lastPrinted>
  <dcterms:created xsi:type="dcterms:W3CDTF">2013-07-25T14:07:00Z</dcterms:created>
  <dcterms:modified xsi:type="dcterms:W3CDTF">2015-05-26T15:31:00Z</dcterms:modified>
</cp:coreProperties>
</file>